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13F" w:rsidRPr="009C4044" w:rsidRDefault="0083413F" w:rsidP="0083413F">
      <w:pPr>
        <w:pStyle w:val="ListParagraph"/>
        <w:jc w:val="center"/>
        <w:rPr>
          <w:rFonts w:ascii="Sylfaen" w:hAnsi="Sylfaen"/>
          <w:sz w:val="24"/>
          <w:szCs w:val="24"/>
          <w:lang w:val="ka-GE"/>
        </w:rPr>
      </w:pPr>
      <w:r w:rsidRPr="009C4044">
        <w:rPr>
          <w:rFonts w:ascii="Sylfaen" w:hAnsi="Sylfaen"/>
          <w:sz w:val="24"/>
          <w:szCs w:val="24"/>
          <w:lang w:val="ka-GE"/>
        </w:rPr>
        <w:t>შრომის, ჯანმრთელობისა და სოციალური დაცვის სამინისტრო</w:t>
      </w:r>
    </w:p>
    <w:p w:rsidR="0083413F" w:rsidRPr="009C4044" w:rsidRDefault="0083413F" w:rsidP="00174785">
      <w:pPr>
        <w:pStyle w:val="ListParagraph"/>
        <w:rPr>
          <w:rFonts w:ascii="Sylfaen" w:hAnsi="Sylfaen"/>
          <w:sz w:val="24"/>
          <w:szCs w:val="24"/>
          <w:lang w:val="ka-GE"/>
        </w:rPr>
      </w:pPr>
    </w:p>
    <w:p w:rsidR="0083413F" w:rsidRPr="009C4044" w:rsidRDefault="0083413F" w:rsidP="0083413F">
      <w:pPr>
        <w:pStyle w:val="ListParagraph"/>
        <w:jc w:val="center"/>
        <w:rPr>
          <w:rFonts w:ascii="Sylfaen" w:hAnsi="Sylfaen"/>
          <w:sz w:val="24"/>
          <w:szCs w:val="24"/>
          <w:lang w:val="ka-GE"/>
        </w:rPr>
      </w:pPr>
      <w:r w:rsidRPr="009C4044">
        <w:rPr>
          <w:rFonts w:ascii="Sylfaen" w:hAnsi="Sylfaen"/>
          <w:sz w:val="24"/>
          <w:szCs w:val="24"/>
          <w:lang w:val="ka-GE"/>
        </w:rPr>
        <w:t xml:space="preserve">2016 წლის </w:t>
      </w:r>
      <w:r w:rsidR="004D38DA" w:rsidRPr="009C4044">
        <w:rPr>
          <w:rFonts w:ascii="Sylfaen" w:hAnsi="Sylfaen"/>
          <w:sz w:val="24"/>
          <w:szCs w:val="24"/>
          <w:lang w:val="ka-GE"/>
        </w:rPr>
        <w:t xml:space="preserve">მიღწევები </w:t>
      </w:r>
    </w:p>
    <w:p w:rsidR="00174785" w:rsidRPr="00C31BF2" w:rsidRDefault="00174785" w:rsidP="00174785">
      <w:pPr>
        <w:pStyle w:val="ListParagraph"/>
        <w:rPr>
          <w:rFonts w:ascii="Sylfaen" w:hAnsi="Sylfaen"/>
          <w:b/>
          <w:i/>
          <w:sz w:val="28"/>
          <w:szCs w:val="28"/>
          <w:lang w:val="ka-GE"/>
        </w:rPr>
      </w:pPr>
      <w:r w:rsidRPr="00C31BF2">
        <w:rPr>
          <w:rFonts w:ascii="Sylfaen" w:hAnsi="Sylfaen"/>
          <w:b/>
          <w:i/>
          <w:sz w:val="28"/>
          <w:szCs w:val="28"/>
          <w:lang w:val="ka-GE"/>
        </w:rPr>
        <w:t>ჯანდაცვა</w:t>
      </w:r>
    </w:p>
    <w:p w:rsidR="00174785" w:rsidRPr="00057D7E" w:rsidRDefault="00174785" w:rsidP="00174785">
      <w:pPr>
        <w:pStyle w:val="ListParagraph"/>
        <w:rPr>
          <w:rFonts w:ascii="Sylfaen" w:hAnsi="Sylfaen"/>
          <w:lang w:val="ka-GE"/>
        </w:rPr>
      </w:pPr>
    </w:p>
    <w:p w:rsidR="00696C1E" w:rsidRPr="00057D7E" w:rsidRDefault="0083413F" w:rsidP="00F10A08">
      <w:pPr>
        <w:pStyle w:val="ListParagraph"/>
        <w:numPr>
          <w:ilvl w:val="0"/>
          <w:numId w:val="1"/>
        </w:numPr>
        <w:jc w:val="both"/>
        <w:rPr>
          <w:rFonts w:ascii="Sylfaen" w:hAnsi="Sylfaen"/>
        </w:rPr>
      </w:pPr>
      <w:r w:rsidRPr="00057D7E">
        <w:rPr>
          <w:rFonts w:ascii="Sylfaen" w:hAnsi="Sylfaen"/>
        </w:rPr>
        <w:t>C</w:t>
      </w:r>
      <w:r w:rsidR="00174785" w:rsidRPr="00057D7E">
        <w:rPr>
          <w:rFonts w:ascii="Sylfaen" w:hAnsi="Sylfaen"/>
          <w:lang w:val="ka-GE"/>
        </w:rPr>
        <w:t xml:space="preserve"> ჰეპატიტი</w:t>
      </w:r>
      <w:r w:rsidR="00696C1E" w:rsidRPr="00057D7E">
        <w:rPr>
          <w:rFonts w:ascii="Sylfaen" w:hAnsi="Sylfaen"/>
          <w:lang w:val="ka-GE"/>
        </w:rPr>
        <w:t>ს ელიმინაციის სახელმწიფო პროგრამის მეორე ეტაპი წარმატებით განხორციელდა</w:t>
      </w:r>
    </w:p>
    <w:p w:rsidR="00696C1E" w:rsidRPr="00057D7E" w:rsidRDefault="00696C1E" w:rsidP="00F10A08">
      <w:pPr>
        <w:pStyle w:val="ListParagraph"/>
        <w:numPr>
          <w:ilvl w:val="0"/>
          <w:numId w:val="2"/>
        </w:numPr>
        <w:jc w:val="both"/>
        <w:rPr>
          <w:rFonts w:ascii="Sylfaen" w:hAnsi="Sylfaen"/>
        </w:rPr>
      </w:pPr>
      <w:r w:rsidRPr="00057D7E">
        <w:rPr>
          <w:rFonts w:ascii="Sylfaen" w:hAnsi="Sylfaen"/>
          <w:lang w:val="ka-GE"/>
        </w:rPr>
        <w:t xml:space="preserve">შემოვიდა </w:t>
      </w:r>
      <w:r w:rsidR="0083413F" w:rsidRPr="00057D7E">
        <w:rPr>
          <w:rFonts w:ascii="Sylfaen" w:hAnsi="Sylfaen"/>
          <w:lang w:val="ka-GE"/>
        </w:rPr>
        <w:t xml:space="preserve">ცე ჰეპატიტის </w:t>
      </w:r>
      <w:r w:rsidR="0083413F" w:rsidRPr="00057D7E">
        <w:rPr>
          <w:rFonts w:ascii="Sylfaen" w:hAnsi="Sylfaen"/>
          <w:lang w:val="ka-GE"/>
        </w:rPr>
        <w:t xml:space="preserve">უახლესი თაობის </w:t>
      </w:r>
      <w:r w:rsidR="0083413F" w:rsidRPr="00057D7E">
        <w:rPr>
          <w:rFonts w:ascii="Sylfaen" w:hAnsi="Sylfaen"/>
          <w:lang w:val="ka-GE"/>
        </w:rPr>
        <w:t xml:space="preserve">სამკურნალო </w:t>
      </w:r>
      <w:r w:rsidRPr="00057D7E">
        <w:rPr>
          <w:rFonts w:ascii="Sylfaen" w:hAnsi="Sylfaen"/>
          <w:lang w:val="ka-GE"/>
        </w:rPr>
        <w:t>მედიკამენტი</w:t>
      </w:r>
      <w:r w:rsidR="0083413F" w:rsidRPr="00057D7E">
        <w:rPr>
          <w:rFonts w:ascii="Sylfaen" w:hAnsi="Sylfaen"/>
          <w:lang w:val="ka-GE"/>
        </w:rPr>
        <w:t xml:space="preserve"> "</w:t>
      </w:r>
      <w:r w:rsidR="0083413F" w:rsidRPr="00057D7E">
        <w:rPr>
          <w:rFonts w:ascii="Sylfaen" w:hAnsi="Sylfaen"/>
          <w:lang w:val="ka-GE"/>
        </w:rPr>
        <w:t xml:space="preserve">ჰარვონი“ </w:t>
      </w:r>
    </w:p>
    <w:p w:rsidR="00696C1E" w:rsidRPr="00057D7E" w:rsidRDefault="0083413F" w:rsidP="00F10A08">
      <w:pPr>
        <w:pStyle w:val="ListParagraph"/>
        <w:numPr>
          <w:ilvl w:val="0"/>
          <w:numId w:val="2"/>
        </w:numPr>
        <w:jc w:val="both"/>
        <w:rPr>
          <w:rFonts w:ascii="Sylfaen" w:hAnsi="Sylfaen"/>
        </w:rPr>
      </w:pPr>
      <w:r w:rsidRPr="00057D7E">
        <w:rPr>
          <w:rFonts w:ascii="Sylfaen" w:hAnsi="Sylfaen"/>
          <w:lang w:val="ka-GE"/>
        </w:rPr>
        <w:t>ჩატარდა 400 000 ადამიანის სკრინინგი ცე ჰეპატიტზე</w:t>
      </w:r>
    </w:p>
    <w:p w:rsidR="00057D7E" w:rsidRPr="00057D7E" w:rsidRDefault="0083413F" w:rsidP="00F10A08">
      <w:pPr>
        <w:pStyle w:val="ListParagraph"/>
        <w:numPr>
          <w:ilvl w:val="0"/>
          <w:numId w:val="2"/>
        </w:numPr>
        <w:jc w:val="both"/>
        <w:rPr>
          <w:rFonts w:ascii="Sylfaen" w:hAnsi="Sylfaen"/>
        </w:rPr>
      </w:pPr>
      <w:r w:rsidRPr="00057D7E">
        <w:rPr>
          <w:rFonts w:ascii="Sylfaen" w:hAnsi="Sylfaen"/>
          <w:lang w:val="ka-GE"/>
        </w:rPr>
        <w:t xml:space="preserve">გაიხსნა პირველი </w:t>
      </w:r>
      <w:r w:rsidRPr="00057D7E">
        <w:rPr>
          <w:rFonts w:ascii="Sylfaen" w:hAnsi="Sylfaen"/>
          <w:lang w:val="ka-GE"/>
        </w:rPr>
        <w:t>მომსახურების სერვის ცენტრი</w:t>
      </w:r>
      <w:r w:rsidR="00696C1E" w:rsidRPr="00057D7E">
        <w:rPr>
          <w:rFonts w:ascii="Sylfaen" w:hAnsi="Sylfaen"/>
          <w:lang w:val="ka-GE"/>
        </w:rPr>
        <w:t xml:space="preserve"> </w:t>
      </w:r>
      <w:r w:rsidR="00696C1E" w:rsidRPr="00057D7E">
        <w:rPr>
          <w:rFonts w:ascii="Sylfaen" w:hAnsi="Sylfaen"/>
        </w:rPr>
        <w:t>C</w:t>
      </w:r>
      <w:r w:rsidR="00696C1E" w:rsidRPr="00057D7E">
        <w:rPr>
          <w:rFonts w:ascii="Sylfaen" w:hAnsi="Sylfaen"/>
          <w:lang w:val="ka-GE"/>
        </w:rPr>
        <w:t xml:space="preserve"> ჰეპატიტით დაავადებული პაციენტებისთვის</w:t>
      </w:r>
      <w:r w:rsidRPr="00057D7E">
        <w:rPr>
          <w:rFonts w:ascii="Sylfaen" w:hAnsi="Sylfaen"/>
          <w:lang w:val="ka-GE"/>
        </w:rPr>
        <w:t>, რამაც გაამარტივა</w:t>
      </w:r>
      <w:r w:rsidR="004D38DA">
        <w:rPr>
          <w:rFonts w:ascii="Sylfaen" w:hAnsi="Sylfaen"/>
          <w:lang w:val="ka-GE"/>
        </w:rPr>
        <w:t xml:space="preserve"> </w:t>
      </w:r>
      <w:r w:rsidR="009C4044">
        <w:rPr>
          <w:rFonts w:ascii="Sylfaen" w:hAnsi="Sylfaen"/>
          <w:lang w:val="ka-GE"/>
        </w:rPr>
        <w:t xml:space="preserve">და გააოთხმაგა </w:t>
      </w:r>
      <w:r w:rsidRPr="00057D7E">
        <w:rPr>
          <w:rFonts w:ascii="Sylfaen" w:hAnsi="Sylfaen"/>
          <w:lang w:val="ka-GE"/>
        </w:rPr>
        <w:t xml:space="preserve">მათთვის შესაბამისი მომსახურების </w:t>
      </w:r>
      <w:r w:rsidR="009C4044">
        <w:rPr>
          <w:rFonts w:ascii="Sylfaen" w:hAnsi="Sylfaen"/>
          <w:lang w:val="ka-GE"/>
        </w:rPr>
        <w:t>მიღების შესაძლებლობა</w:t>
      </w:r>
      <w:r w:rsidRPr="00057D7E">
        <w:rPr>
          <w:rFonts w:ascii="Sylfaen" w:hAnsi="Sylfaen"/>
          <w:lang w:val="ka-GE"/>
        </w:rPr>
        <w:t>.</w:t>
      </w:r>
      <w:r w:rsidR="004D38DA">
        <w:rPr>
          <w:rFonts w:ascii="Sylfaen" w:hAnsi="Sylfaen"/>
          <w:lang w:val="ka-GE"/>
        </w:rPr>
        <w:t xml:space="preserve"> </w:t>
      </w:r>
    </w:p>
    <w:p w:rsidR="004D38DA" w:rsidRPr="004D38DA" w:rsidRDefault="00057D7E" w:rsidP="00F10A08">
      <w:pPr>
        <w:pStyle w:val="ListParagraph"/>
        <w:numPr>
          <w:ilvl w:val="0"/>
          <w:numId w:val="2"/>
        </w:numPr>
        <w:jc w:val="both"/>
        <w:rPr>
          <w:rFonts w:ascii="Sylfaen" w:hAnsi="Sylfaen"/>
        </w:rPr>
      </w:pPr>
      <w:r>
        <w:rPr>
          <w:rFonts w:ascii="Sylfaen" w:hAnsi="Sylfaen"/>
          <w:lang w:val="ka-GE"/>
        </w:rPr>
        <w:t>29</w:t>
      </w:r>
      <w:r w:rsidR="004D38DA">
        <w:rPr>
          <w:rFonts w:ascii="Sylfaen" w:hAnsi="Sylfaen"/>
          <w:lang w:val="ka-GE"/>
        </w:rPr>
        <w:t> </w:t>
      </w:r>
      <w:r>
        <w:rPr>
          <w:rFonts w:ascii="Sylfaen" w:hAnsi="Sylfaen"/>
          <w:lang w:val="ka-GE"/>
        </w:rPr>
        <w:t>000</w:t>
      </w:r>
      <w:r w:rsidR="004D38DA">
        <w:rPr>
          <w:rFonts w:ascii="Sylfaen" w:hAnsi="Sylfaen"/>
          <w:lang w:val="ka-GE"/>
        </w:rPr>
        <w:t>-მდე ადამიანია დარეგისტრირებული ცე ჰაპატიტის ელიმინაციის პროგრამაში ჩასართვად;</w:t>
      </w:r>
    </w:p>
    <w:p w:rsidR="004D38DA" w:rsidRPr="004D38DA" w:rsidRDefault="004D38DA" w:rsidP="00F10A08">
      <w:pPr>
        <w:pStyle w:val="ListParagraph"/>
        <w:numPr>
          <w:ilvl w:val="0"/>
          <w:numId w:val="2"/>
        </w:numPr>
        <w:jc w:val="both"/>
        <w:rPr>
          <w:rFonts w:ascii="Sylfaen" w:hAnsi="Sylfaen"/>
        </w:rPr>
      </w:pPr>
      <w:r>
        <w:rPr>
          <w:rFonts w:ascii="Sylfaen" w:hAnsi="Sylfaen"/>
          <w:lang w:val="ka-GE"/>
        </w:rPr>
        <w:t>28 000-ზე მეტი პაციენტი უკვე გადის მკურნალობას</w:t>
      </w:r>
      <w:r w:rsidR="009C4044">
        <w:rPr>
          <w:rFonts w:ascii="Sylfaen" w:hAnsi="Sylfaen"/>
          <w:lang w:val="ka-GE"/>
        </w:rPr>
        <w:t>.</w:t>
      </w:r>
    </w:p>
    <w:p w:rsidR="004D38DA" w:rsidRPr="004D38DA" w:rsidRDefault="004D38DA" w:rsidP="00F10A08">
      <w:pPr>
        <w:pStyle w:val="ListParagraph"/>
        <w:numPr>
          <w:ilvl w:val="0"/>
          <w:numId w:val="2"/>
        </w:numPr>
        <w:jc w:val="both"/>
        <w:rPr>
          <w:rFonts w:ascii="Sylfaen" w:hAnsi="Sylfaen"/>
        </w:rPr>
      </w:pPr>
      <w:r>
        <w:rPr>
          <w:rFonts w:ascii="Sylfaen" w:hAnsi="Sylfaen"/>
          <w:lang w:val="ka-GE"/>
        </w:rPr>
        <w:t>13 000-ზე მეტმა პაციენტმა უკვე დაასრულა მკურნალობა (განკურნების მაჩვენებელია 90%)</w:t>
      </w:r>
    </w:p>
    <w:p w:rsidR="0083413F" w:rsidRPr="004D38DA" w:rsidRDefault="004D38DA" w:rsidP="004D38DA">
      <w:pPr>
        <w:pStyle w:val="ListParagraph"/>
        <w:numPr>
          <w:ilvl w:val="0"/>
          <w:numId w:val="1"/>
        </w:numPr>
        <w:jc w:val="both"/>
        <w:rPr>
          <w:rFonts w:ascii="Sylfaen" w:hAnsi="Sylfaen"/>
        </w:rPr>
      </w:pPr>
      <w:r w:rsidRPr="004D38DA">
        <w:rPr>
          <w:rFonts w:ascii="Sylfaen" w:hAnsi="Sylfaen" w:cs="Sylfaen"/>
          <w:lang w:val="ka-GE"/>
        </w:rPr>
        <w:t>საყოველთაო</w:t>
      </w:r>
      <w:r w:rsidRPr="004D38DA">
        <w:rPr>
          <w:rFonts w:ascii="Sylfaen" w:hAnsi="Sylfaen"/>
          <w:lang w:val="ka-GE"/>
        </w:rPr>
        <w:t xml:space="preserve"> </w:t>
      </w:r>
      <w:r w:rsidR="009C4044">
        <w:rPr>
          <w:rFonts w:ascii="Sylfaen" w:hAnsi="Sylfaen"/>
          <w:lang w:val="ka-GE"/>
        </w:rPr>
        <w:t>ჯანდაცვის</w:t>
      </w:r>
      <w:r w:rsidRPr="004D38DA">
        <w:rPr>
          <w:rFonts w:ascii="Sylfaen" w:hAnsi="Sylfaen"/>
          <w:lang w:val="ka-GE"/>
        </w:rPr>
        <w:t xml:space="preserve"> სახელმწიფო პროგრამის ფარგლებში</w:t>
      </w:r>
      <w:r w:rsidR="0083413F" w:rsidRPr="004D38DA">
        <w:rPr>
          <w:rFonts w:ascii="Sylfaen" w:hAnsi="Sylfaen"/>
          <w:lang w:val="ka-GE"/>
        </w:rPr>
        <w:t xml:space="preserve"> </w:t>
      </w:r>
      <w:r w:rsidR="009C4044">
        <w:rPr>
          <w:rFonts w:ascii="Sylfaen" w:hAnsi="Sylfaen"/>
          <w:lang w:val="ka-GE"/>
        </w:rPr>
        <w:t>1</w:t>
      </w:r>
      <w:r w:rsidRPr="004D38DA">
        <w:rPr>
          <w:rFonts w:ascii="Sylfaen" w:hAnsi="Sylfaen"/>
          <w:lang w:val="ka-GE"/>
        </w:rPr>
        <w:t xml:space="preserve"> მილიონ </w:t>
      </w:r>
      <w:r w:rsidR="009C4044">
        <w:rPr>
          <w:rFonts w:ascii="Sylfaen" w:hAnsi="Sylfaen"/>
          <w:lang w:val="ka-GE"/>
        </w:rPr>
        <w:t>203 333-ი</w:t>
      </w:r>
      <w:r w:rsidRPr="004D38DA">
        <w:rPr>
          <w:rFonts w:ascii="Sylfaen" w:hAnsi="Sylfaen"/>
          <w:lang w:val="ka-GE"/>
        </w:rPr>
        <w:t xml:space="preserve"> შემთხვევა დაფიქსირდა</w:t>
      </w:r>
      <w:r w:rsidR="009C4044">
        <w:rPr>
          <w:rFonts w:ascii="Sylfaen" w:hAnsi="Sylfaen"/>
          <w:lang w:val="ka-GE"/>
        </w:rPr>
        <w:t xml:space="preserve">. (ხარჯი - 628 292 152ლ) </w:t>
      </w:r>
    </w:p>
    <w:p w:rsidR="00696C1E" w:rsidRPr="00057D7E" w:rsidRDefault="00696C1E" w:rsidP="00F10A08">
      <w:pPr>
        <w:pStyle w:val="ListParagraph"/>
        <w:numPr>
          <w:ilvl w:val="0"/>
          <w:numId w:val="1"/>
        </w:numPr>
        <w:jc w:val="both"/>
        <w:rPr>
          <w:rFonts w:ascii="Sylfaen" w:hAnsi="Sylfaen"/>
        </w:rPr>
      </w:pPr>
      <w:r w:rsidRPr="00057D7E">
        <w:rPr>
          <w:rFonts w:ascii="Sylfaen" w:hAnsi="Sylfaen"/>
          <w:lang w:val="ka-GE"/>
        </w:rPr>
        <w:t xml:space="preserve">განხორციელდა </w:t>
      </w:r>
      <w:r w:rsidR="00174785" w:rsidRPr="00057D7E">
        <w:rPr>
          <w:rFonts w:ascii="Sylfaen" w:hAnsi="Sylfaen"/>
          <w:lang w:val="ka-GE"/>
        </w:rPr>
        <w:t xml:space="preserve">ინფრასტრუქტურული </w:t>
      </w:r>
      <w:r w:rsidR="0083413F" w:rsidRPr="00057D7E">
        <w:rPr>
          <w:rFonts w:ascii="Sylfaen" w:hAnsi="Sylfaen"/>
          <w:lang w:val="ka-GE"/>
        </w:rPr>
        <w:t>პროექტები</w:t>
      </w:r>
    </w:p>
    <w:p w:rsidR="00696C1E" w:rsidRPr="00057D7E" w:rsidRDefault="00696C1E" w:rsidP="00F10A08">
      <w:pPr>
        <w:pStyle w:val="ListParagraph"/>
        <w:numPr>
          <w:ilvl w:val="0"/>
          <w:numId w:val="3"/>
        </w:numPr>
        <w:jc w:val="both"/>
        <w:rPr>
          <w:rFonts w:ascii="Sylfaen" w:hAnsi="Sylfaen"/>
          <w:u w:val="single"/>
        </w:rPr>
      </w:pPr>
      <w:r w:rsidRPr="00057D7E">
        <w:rPr>
          <w:rFonts w:ascii="Sylfaen" w:hAnsi="Sylfaen"/>
          <w:u w:val="single"/>
          <w:lang w:val="ka-GE"/>
        </w:rPr>
        <w:t xml:space="preserve">გაიხსნა </w:t>
      </w:r>
      <w:r w:rsidR="0083413F" w:rsidRPr="00057D7E">
        <w:rPr>
          <w:rFonts w:ascii="Sylfaen" w:hAnsi="Sylfaen"/>
          <w:u w:val="single"/>
          <w:lang w:val="ka-GE"/>
        </w:rPr>
        <w:t>დედოფლისწყაროს</w:t>
      </w:r>
      <w:r w:rsidRPr="00057D7E">
        <w:rPr>
          <w:rFonts w:ascii="Sylfaen" w:hAnsi="Sylfaen"/>
          <w:u w:val="single"/>
          <w:lang w:val="ka-GE"/>
        </w:rPr>
        <w:t xml:space="preserve"> ახალი 25 საწოლიანი კლინიკა</w:t>
      </w:r>
    </w:p>
    <w:p w:rsidR="00696C1E" w:rsidRPr="00057D7E" w:rsidRDefault="00696C1E" w:rsidP="00F10A08">
      <w:pPr>
        <w:pStyle w:val="ListParagraph"/>
        <w:numPr>
          <w:ilvl w:val="0"/>
          <w:numId w:val="3"/>
        </w:numPr>
        <w:jc w:val="both"/>
        <w:rPr>
          <w:rFonts w:ascii="Sylfaen" w:hAnsi="Sylfaen"/>
          <w:u w:val="single"/>
        </w:rPr>
      </w:pPr>
      <w:r w:rsidRPr="00057D7E">
        <w:rPr>
          <w:rFonts w:ascii="Sylfaen" w:hAnsi="Sylfaen"/>
          <w:u w:val="single"/>
          <w:lang w:val="ka-GE"/>
        </w:rPr>
        <w:t>გაიხსნა</w:t>
      </w:r>
      <w:r w:rsidR="0083413F" w:rsidRPr="00057D7E">
        <w:rPr>
          <w:rFonts w:ascii="Sylfaen" w:hAnsi="Sylfaen"/>
          <w:u w:val="single"/>
          <w:lang w:val="ka-GE"/>
        </w:rPr>
        <w:t xml:space="preserve"> ხარაგაულის </w:t>
      </w:r>
      <w:r w:rsidRPr="00057D7E">
        <w:rPr>
          <w:rFonts w:ascii="Sylfaen" w:hAnsi="Sylfaen"/>
          <w:u w:val="single"/>
          <w:lang w:val="ka-GE"/>
        </w:rPr>
        <w:t xml:space="preserve">ახალი 14 საწოლიანი </w:t>
      </w:r>
      <w:r w:rsidR="0083413F" w:rsidRPr="00057D7E">
        <w:rPr>
          <w:rFonts w:ascii="Sylfaen" w:hAnsi="Sylfaen"/>
          <w:u w:val="single"/>
          <w:lang w:val="ka-GE"/>
        </w:rPr>
        <w:t>კლინიკა</w:t>
      </w:r>
    </w:p>
    <w:p w:rsidR="0083413F" w:rsidRPr="00057D7E" w:rsidRDefault="00696C1E" w:rsidP="00F10A08">
      <w:pPr>
        <w:pStyle w:val="ListParagraph"/>
        <w:numPr>
          <w:ilvl w:val="0"/>
          <w:numId w:val="3"/>
        </w:numPr>
        <w:jc w:val="both"/>
        <w:rPr>
          <w:rFonts w:ascii="Sylfaen" w:hAnsi="Sylfaen"/>
        </w:rPr>
      </w:pPr>
      <w:r w:rsidRPr="00057D7E">
        <w:rPr>
          <w:rFonts w:ascii="Sylfaen" w:hAnsi="Sylfaen"/>
          <w:lang w:val="ka-GE"/>
        </w:rPr>
        <w:t>დასრულდა (არ შესულა ექსპლუატაციაში)</w:t>
      </w:r>
      <w:r w:rsidR="0083413F" w:rsidRPr="00057D7E">
        <w:rPr>
          <w:rFonts w:ascii="Sylfaen" w:hAnsi="Sylfaen"/>
          <w:lang w:val="ka-GE"/>
        </w:rPr>
        <w:t xml:space="preserve"> </w:t>
      </w:r>
      <w:r w:rsidRPr="00057D7E">
        <w:rPr>
          <w:rFonts w:ascii="Sylfaen" w:hAnsi="Sylfaen"/>
          <w:lang w:val="ka-GE"/>
        </w:rPr>
        <w:t xml:space="preserve">ლენტეხში ახალი კლინიკის მშენებლობა </w:t>
      </w:r>
    </w:p>
    <w:p w:rsidR="00696C1E" w:rsidRPr="00057D7E" w:rsidRDefault="00696C1E" w:rsidP="00F10A08">
      <w:pPr>
        <w:pStyle w:val="ListParagraph"/>
        <w:numPr>
          <w:ilvl w:val="0"/>
          <w:numId w:val="3"/>
        </w:numPr>
        <w:jc w:val="both"/>
        <w:rPr>
          <w:rFonts w:ascii="Sylfaen" w:hAnsi="Sylfaen"/>
        </w:rPr>
      </w:pPr>
      <w:r w:rsidRPr="00057D7E">
        <w:rPr>
          <w:rFonts w:ascii="Sylfaen" w:hAnsi="Sylfaen"/>
          <w:lang w:val="ka-GE"/>
        </w:rPr>
        <w:t xml:space="preserve">დასრულდა (არ შესულა ექსპლუატაციაში) </w:t>
      </w:r>
      <w:proofErr w:type="spellStart"/>
      <w:r w:rsidRPr="00057D7E">
        <w:rPr>
          <w:rFonts w:ascii="Sylfaen" w:hAnsi="Sylfaen" w:cs="Sylfaen"/>
          <w:color w:val="000000"/>
          <w:shd w:val="clear" w:color="auto" w:fill="FFFFFF"/>
        </w:rPr>
        <w:t>ტუბერკულოზის</w:t>
      </w:r>
      <w:proofErr w:type="spellEnd"/>
      <w:r w:rsidRPr="00057D7E">
        <w:rPr>
          <w:rFonts w:ascii="Arial" w:hAnsi="Arial" w:cs="Arial"/>
          <w:color w:val="000000"/>
          <w:shd w:val="clear" w:color="auto" w:fill="FFFFFF"/>
        </w:rPr>
        <w:t xml:space="preserve"> </w:t>
      </w:r>
      <w:proofErr w:type="spellStart"/>
      <w:r w:rsidRPr="00057D7E">
        <w:rPr>
          <w:rFonts w:ascii="Sylfaen" w:hAnsi="Sylfaen" w:cs="Sylfaen"/>
          <w:color w:val="000000"/>
          <w:shd w:val="clear" w:color="auto" w:fill="FFFFFF"/>
        </w:rPr>
        <w:t>ცენტრში</w:t>
      </w:r>
      <w:proofErr w:type="spellEnd"/>
      <w:r w:rsidRPr="00057D7E">
        <w:rPr>
          <w:rFonts w:ascii="Arial" w:hAnsi="Arial" w:cs="Arial"/>
          <w:color w:val="000000"/>
          <w:shd w:val="clear" w:color="auto" w:fill="FFFFFF"/>
        </w:rPr>
        <w:t xml:space="preserve"> </w:t>
      </w:r>
      <w:proofErr w:type="spellStart"/>
      <w:r w:rsidRPr="00057D7E">
        <w:rPr>
          <w:rFonts w:ascii="Sylfaen" w:hAnsi="Sylfaen" w:cs="Sylfaen"/>
          <w:color w:val="000000"/>
          <w:shd w:val="clear" w:color="auto" w:fill="FFFFFF"/>
        </w:rPr>
        <w:t>ბავშვთა</w:t>
      </w:r>
      <w:proofErr w:type="spellEnd"/>
      <w:r w:rsidRPr="00057D7E">
        <w:rPr>
          <w:rFonts w:ascii="Arial" w:hAnsi="Arial" w:cs="Arial"/>
          <w:color w:val="000000"/>
          <w:shd w:val="clear" w:color="auto" w:fill="FFFFFF"/>
        </w:rPr>
        <w:t xml:space="preserve"> </w:t>
      </w:r>
      <w:proofErr w:type="spellStart"/>
      <w:r w:rsidRPr="00057D7E">
        <w:rPr>
          <w:rFonts w:ascii="Sylfaen" w:hAnsi="Sylfaen" w:cs="Sylfaen"/>
          <w:color w:val="000000"/>
          <w:shd w:val="clear" w:color="auto" w:fill="FFFFFF"/>
        </w:rPr>
        <w:t>ახალი</w:t>
      </w:r>
      <w:proofErr w:type="spellEnd"/>
      <w:r w:rsidRPr="00057D7E">
        <w:rPr>
          <w:rFonts w:ascii="Arial" w:hAnsi="Arial" w:cs="Arial"/>
          <w:color w:val="000000"/>
          <w:shd w:val="clear" w:color="auto" w:fill="FFFFFF"/>
        </w:rPr>
        <w:t xml:space="preserve"> </w:t>
      </w:r>
      <w:proofErr w:type="spellStart"/>
      <w:r w:rsidRPr="00057D7E">
        <w:rPr>
          <w:rFonts w:ascii="Sylfaen" w:hAnsi="Sylfaen" w:cs="Sylfaen"/>
          <w:color w:val="000000"/>
          <w:shd w:val="clear" w:color="auto" w:fill="FFFFFF"/>
        </w:rPr>
        <w:t>განყოფილებ</w:t>
      </w:r>
      <w:proofErr w:type="spellEnd"/>
      <w:r w:rsidRPr="00057D7E">
        <w:rPr>
          <w:rFonts w:ascii="Sylfaen" w:hAnsi="Sylfaen" w:cs="Sylfaen"/>
          <w:color w:val="000000"/>
          <w:shd w:val="clear" w:color="auto" w:fill="FFFFFF"/>
          <w:lang w:val="ka-GE"/>
        </w:rPr>
        <w:t>ის მშენებლობა</w:t>
      </w:r>
    </w:p>
    <w:p w:rsidR="00696C1E" w:rsidRPr="00057D7E" w:rsidRDefault="00696C1E" w:rsidP="00F10A08">
      <w:pPr>
        <w:pStyle w:val="ListParagraph"/>
        <w:numPr>
          <w:ilvl w:val="0"/>
          <w:numId w:val="3"/>
        </w:numPr>
        <w:jc w:val="both"/>
        <w:rPr>
          <w:rFonts w:ascii="Sylfaen" w:hAnsi="Sylfaen"/>
        </w:rPr>
      </w:pPr>
      <w:r w:rsidRPr="00057D7E">
        <w:rPr>
          <w:rFonts w:ascii="Sylfaen" w:hAnsi="Sylfaen" w:cs="Sylfaen"/>
          <w:lang w:val="ka-GE"/>
        </w:rPr>
        <w:t>დასრულდა</w:t>
      </w:r>
      <w:r w:rsidRPr="00057D7E">
        <w:rPr>
          <w:rFonts w:ascii="Sylfaen" w:hAnsi="Sylfaen"/>
          <w:lang w:val="ka-GE"/>
        </w:rPr>
        <w:t xml:space="preserve"> (არ შესულა</w:t>
      </w:r>
      <w:r w:rsidR="00057D7E">
        <w:rPr>
          <w:rFonts w:ascii="Sylfaen" w:hAnsi="Sylfaen"/>
          <w:lang w:val="ka-GE"/>
        </w:rPr>
        <w:t xml:space="preserve"> </w:t>
      </w:r>
      <w:r w:rsidRPr="00057D7E">
        <w:rPr>
          <w:rFonts w:ascii="Sylfaen" w:hAnsi="Sylfaen"/>
          <w:lang w:val="ka-GE"/>
        </w:rPr>
        <w:t>ექსპლუატაციაში)</w:t>
      </w:r>
      <w:r w:rsidRPr="00057D7E">
        <w:rPr>
          <w:rFonts w:ascii="Sylfaen" w:hAnsi="Sylfaen"/>
          <w:lang w:val="ka-GE"/>
        </w:rPr>
        <w:t xml:space="preserve"> დუისში ახალი ამბულატორიის მშენებლობა</w:t>
      </w:r>
    </w:p>
    <w:p w:rsidR="006E0593" w:rsidRPr="00057D7E" w:rsidRDefault="006E0593" w:rsidP="00F10A08">
      <w:pPr>
        <w:pStyle w:val="ListParagraph"/>
        <w:numPr>
          <w:ilvl w:val="0"/>
          <w:numId w:val="3"/>
        </w:numPr>
        <w:jc w:val="both"/>
        <w:rPr>
          <w:rFonts w:ascii="Sylfaen" w:hAnsi="Sylfaen"/>
        </w:rPr>
      </w:pPr>
      <w:r w:rsidRPr="00057D7E">
        <w:rPr>
          <w:rFonts w:ascii="Sylfaen" w:hAnsi="Sylfaen"/>
          <w:lang w:val="ka-GE"/>
        </w:rPr>
        <w:t>დაიწყო ზუგდიდში ცე ჰეპატიტის მართვის ცენტრის მშენებლობა</w:t>
      </w:r>
    </w:p>
    <w:p w:rsidR="00696C1E" w:rsidRPr="00EF511C" w:rsidRDefault="00696C1E" w:rsidP="00EF511C">
      <w:pPr>
        <w:pStyle w:val="ListParagraph"/>
        <w:numPr>
          <w:ilvl w:val="0"/>
          <w:numId w:val="1"/>
        </w:numPr>
        <w:jc w:val="both"/>
        <w:rPr>
          <w:rFonts w:ascii="Sylfaen" w:hAnsi="Sylfaen"/>
        </w:rPr>
      </w:pPr>
      <w:r w:rsidRPr="00057D7E">
        <w:rPr>
          <w:rFonts w:ascii="Sylfaen" w:hAnsi="Sylfaen" w:cs="Sylfaen"/>
          <w:lang w:val="ka-GE"/>
        </w:rPr>
        <w:t xml:space="preserve">დაიწყო </w:t>
      </w:r>
      <w:r w:rsidR="00174785" w:rsidRPr="00057D7E">
        <w:rPr>
          <w:rFonts w:ascii="Sylfaen" w:hAnsi="Sylfaen" w:cs="Sylfaen"/>
          <w:lang w:val="ka-GE"/>
        </w:rPr>
        <w:t>პერინატალური</w:t>
      </w:r>
      <w:r w:rsidR="00174785" w:rsidRPr="00057D7E">
        <w:rPr>
          <w:rFonts w:ascii="Sylfaen" w:hAnsi="Sylfaen"/>
          <w:lang w:val="ka-GE"/>
        </w:rPr>
        <w:t xml:space="preserve"> რეგიონალიზაციის რეფორმა</w:t>
      </w:r>
      <w:r w:rsidR="00EF511C">
        <w:rPr>
          <w:rFonts w:ascii="Sylfaen" w:hAnsi="Sylfaen"/>
          <w:lang w:val="ka-GE"/>
        </w:rPr>
        <w:t xml:space="preserve"> (</w:t>
      </w:r>
      <w:r w:rsidR="00EF511C">
        <w:rPr>
          <w:rFonts w:ascii="Sylfaen" w:hAnsi="Sylfaen" w:cs="Sylfaen"/>
          <w:lang w:val="ka-GE"/>
        </w:rPr>
        <w:t xml:space="preserve">რეფორმის მიზანია </w:t>
      </w:r>
      <w:r w:rsidR="00174785" w:rsidRPr="00EF511C">
        <w:rPr>
          <w:rFonts w:ascii="Sylfaen" w:hAnsi="Sylfaen"/>
          <w:lang w:val="ka-GE"/>
        </w:rPr>
        <w:t xml:space="preserve">დედათა და ბავშვთა სამედიცინო მოვლის ხარისხის </w:t>
      </w:r>
      <w:r w:rsidR="00EF511C">
        <w:rPr>
          <w:rFonts w:ascii="Sylfaen" w:hAnsi="Sylfaen"/>
          <w:lang w:val="ka-GE"/>
        </w:rPr>
        <w:t>გაუმჯობესება)</w:t>
      </w:r>
      <w:r w:rsidR="00174785" w:rsidRPr="00EF511C">
        <w:rPr>
          <w:rFonts w:ascii="Sylfaen" w:hAnsi="Sylfaen"/>
          <w:lang w:val="ka-GE"/>
        </w:rPr>
        <w:t xml:space="preserve"> </w:t>
      </w:r>
    </w:p>
    <w:p w:rsidR="00174785" w:rsidRPr="00057D7E" w:rsidRDefault="00174785" w:rsidP="00F10A08">
      <w:pPr>
        <w:pStyle w:val="ListParagraph"/>
        <w:numPr>
          <w:ilvl w:val="0"/>
          <w:numId w:val="5"/>
        </w:numPr>
        <w:jc w:val="both"/>
        <w:rPr>
          <w:rFonts w:ascii="Sylfaen" w:hAnsi="Sylfaen"/>
        </w:rPr>
      </w:pPr>
      <w:r w:rsidRPr="00057D7E">
        <w:rPr>
          <w:rFonts w:ascii="Sylfaen" w:hAnsi="Sylfaen"/>
          <w:lang w:val="ka-GE"/>
        </w:rPr>
        <w:t xml:space="preserve">დასრულდა სამედიცინო დაწესებულებების შეფასება თბილისში. </w:t>
      </w:r>
      <w:r w:rsidR="00696C1E" w:rsidRPr="00057D7E">
        <w:rPr>
          <w:rFonts w:ascii="Sylfaen" w:hAnsi="Sylfaen"/>
          <w:lang w:val="ka-GE"/>
        </w:rPr>
        <w:t xml:space="preserve"> </w:t>
      </w:r>
      <w:r w:rsidRPr="00057D7E">
        <w:rPr>
          <w:rFonts w:ascii="Sylfaen" w:hAnsi="Sylfaen"/>
          <w:lang w:val="ka-GE"/>
        </w:rPr>
        <w:t>17 სამშობაიროს  მიენიჭა პერინატალური მომსახურების დონეები</w:t>
      </w:r>
    </w:p>
    <w:p w:rsidR="00174785" w:rsidRPr="00057D7E" w:rsidRDefault="00696C1E" w:rsidP="00F10A08">
      <w:pPr>
        <w:pStyle w:val="ListParagraph"/>
        <w:numPr>
          <w:ilvl w:val="0"/>
          <w:numId w:val="5"/>
        </w:numPr>
        <w:jc w:val="both"/>
        <w:rPr>
          <w:rFonts w:ascii="Sylfaen" w:hAnsi="Sylfaen"/>
        </w:rPr>
      </w:pPr>
      <w:r w:rsidRPr="00057D7E">
        <w:rPr>
          <w:rFonts w:ascii="Sylfaen" w:hAnsi="Sylfaen"/>
          <w:lang w:val="ka-GE"/>
        </w:rPr>
        <w:t>დასრულდა</w:t>
      </w:r>
      <w:r w:rsidRPr="00057D7E">
        <w:rPr>
          <w:rFonts w:ascii="Sylfaen" w:hAnsi="Sylfaen"/>
          <w:lang w:val="ka-GE"/>
        </w:rPr>
        <w:t xml:space="preserve"> </w:t>
      </w:r>
      <w:r w:rsidR="00174785" w:rsidRPr="00057D7E">
        <w:rPr>
          <w:rFonts w:ascii="Sylfaen" w:hAnsi="Sylfaen"/>
          <w:lang w:val="ka-GE"/>
        </w:rPr>
        <w:t>სამედიცინო დაწესებულებების შემოწმება ქვემო ქართლ</w:t>
      </w:r>
      <w:r w:rsidR="00C31BF2">
        <w:rPr>
          <w:rFonts w:ascii="Sylfaen" w:hAnsi="Sylfaen"/>
          <w:lang w:val="ka-GE"/>
        </w:rPr>
        <w:t>ში</w:t>
      </w:r>
      <w:r w:rsidR="00174785" w:rsidRPr="00057D7E">
        <w:rPr>
          <w:rFonts w:ascii="Sylfaen" w:hAnsi="Sylfaen"/>
          <w:lang w:val="ka-GE"/>
        </w:rPr>
        <w:t>, აჭარა</w:t>
      </w:r>
      <w:r w:rsidR="00C31BF2">
        <w:rPr>
          <w:rFonts w:ascii="Sylfaen" w:hAnsi="Sylfaen"/>
          <w:lang w:val="ka-GE"/>
        </w:rPr>
        <w:t>ში</w:t>
      </w:r>
      <w:r w:rsidR="00174785" w:rsidRPr="00057D7E">
        <w:rPr>
          <w:rFonts w:ascii="Sylfaen" w:hAnsi="Sylfaen"/>
          <w:lang w:val="ka-GE"/>
        </w:rPr>
        <w:t>, სამეგრელო</w:t>
      </w:r>
      <w:r w:rsidR="00C31BF2">
        <w:rPr>
          <w:rFonts w:ascii="Sylfaen" w:hAnsi="Sylfaen"/>
          <w:lang w:val="ka-GE"/>
        </w:rPr>
        <w:t>სა</w:t>
      </w:r>
      <w:r w:rsidR="00174785" w:rsidRPr="00057D7E">
        <w:rPr>
          <w:rFonts w:ascii="Sylfaen" w:hAnsi="Sylfaen"/>
          <w:lang w:val="ka-GE"/>
        </w:rPr>
        <w:t xml:space="preserve"> და გურია</w:t>
      </w:r>
      <w:r w:rsidR="00C31BF2">
        <w:rPr>
          <w:rFonts w:ascii="Sylfaen" w:hAnsi="Sylfaen"/>
          <w:lang w:val="ka-GE"/>
        </w:rPr>
        <w:t>ში</w:t>
      </w:r>
      <w:r w:rsidR="00174785" w:rsidRPr="00057D7E">
        <w:rPr>
          <w:rFonts w:ascii="Sylfaen" w:hAnsi="Sylfaen"/>
          <w:lang w:val="ka-GE"/>
        </w:rPr>
        <w:t xml:space="preserve">. </w:t>
      </w:r>
    </w:p>
    <w:p w:rsidR="00174785" w:rsidRPr="00057D7E" w:rsidRDefault="00F10A08" w:rsidP="00F10A08">
      <w:pPr>
        <w:pStyle w:val="ListParagraph"/>
        <w:numPr>
          <w:ilvl w:val="0"/>
          <w:numId w:val="5"/>
        </w:numPr>
        <w:jc w:val="both"/>
        <w:rPr>
          <w:rFonts w:ascii="Sylfaen" w:hAnsi="Sylfaen"/>
        </w:rPr>
      </w:pPr>
      <w:r w:rsidRPr="00057D7E">
        <w:rPr>
          <w:rFonts w:ascii="Sylfaen" w:hAnsi="Sylfaen"/>
          <w:lang w:val="ka-GE"/>
        </w:rPr>
        <w:t>გადამზად</w:t>
      </w:r>
      <w:r w:rsidR="00174785" w:rsidRPr="00057D7E">
        <w:rPr>
          <w:rFonts w:ascii="Sylfaen" w:hAnsi="Sylfaen"/>
          <w:lang w:val="ka-GE"/>
        </w:rPr>
        <w:t>ნე</w:t>
      </w:r>
      <w:r w:rsidRPr="00057D7E">
        <w:rPr>
          <w:rFonts w:ascii="Sylfaen" w:hAnsi="Sylfaen"/>
          <w:lang w:val="ka-GE"/>
        </w:rPr>
        <w:t xml:space="preserve">ნ </w:t>
      </w:r>
      <w:r w:rsidR="00174785" w:rsidRPr="00057D7E">
        <w:rPr>
          <w:rFonts w:ascii="Sylfaen" w:hAnsi="Sylfaen"/>
          <w:lang w:val="ka-GE"/>
        </w:rPr>
        <w:t>მეან გინეკოლოგები, ნეონატალოგები, ბებია ქალები და პედიატრიული განყოფილების ექთნები თბილის</w:t>
      </w:r>
      <w:r w:rsidRPr="00057D7E">
        <w:rPr>
          <w:rFonts w:ascii="Sylfaen" w:hAnsi="Sylfaen"/>
          <w:lang w:val="ka-GE"/>
        </w:rPr>
        <w:t>სა</w:t>
      </w:r>
      <w:r w:rsidR="00174785" w:rsidRPr="00057D7E">
        <w:rPr>
          <w:rFonts w:ascii="Sylfaen" w:hAnsi="Sylfaen"/>
          <w:lang w:val="ka-GE"/>
        </w:rPr>
        <w:t xml:space="preserve"> და </w:t>
      </w:r>
      <w:r w:rsidR="00C31BF2">
        <w:rPr>
          <w:rFonts w:ascii="Sylfaen" w:hAnsi="Sylfaen"/>
          <w:lang w:val="ka-GE"/>
        </w:rPr>
        <w:t xml:space="preserve">საქართველოს </w:t>
      </w:r>
      <w:r w:rsidR="00174785" w:rsidRPr="00057D7E">
        <w:rPr>
          <w:rFonts w:ascii="Sylfaen" w:hAnsi="Sylfaen"/>
          <w:lang w:val="ka-GE"/>
        </w:rPr>
        <w:t>4 რეგიონში</w:t>
      </w:r>
    </w:p>
    <w:p w:rsidR="00F10A08" w:rsidRPr="00057D7E" w:rsidRDefault="00174785" w:rsidP="00F10A08">
      <w:pPr>
        <w:pStyle w:val="ListParagraph"/>
        <w:numPr>
          <w:ilvl w:val="0"/>
          <w:numId w:val="1"/>
        </w:numPr>
        <w:jc w:val="both"/>
        <w:rPr>
          <w:rFonts w:ascii="Sylfaen" w:hAnsi="Sylfaen"/>
        </w:rPr>
      </w:pPr>
      <w:r w:rsidRPr="00057D7E">
        <w:rPr>
          <w:rFonts w:ascii="Sylfaen" w:hAnsi="Sylfaen" w:cs="Sylfaen"/>
          <w:lang w:val="ka-GE"/>
        </w:rPr>
        <w:t>დაიწყო</w:t>
      </w:r>
      <w:r w:rsidRPr="00057D7E">
        <w:rPr>
          <w:rFonts w:ascii="Sylfaen" w:hAnsi="Sylfaen"/>
          <w:lang w:val="ka-GE"/>
        </w:rPr>
        <w:t xml:space="preserve"> ელექტრონული რეცეპტის რეფორმა</w:t>
      </w:r>
    </w:p>
    <w:p w:rsidR="00174785" w:rsidRPr="00057D7E" w:rsidRDefault="00174785" w:rsidP="00F10A08">
      <w:pPr>
        <w:pStyle w:val="ListParagraph"/>
        <w:numPr>
          <w:ilvl w:val="0"/>
          <w:numId w:val="6"/>
        </w:numPr>
        <w:jc w:val="both"/>
        <w:rPr>
          <w:rFonts w:ascii="Sylfaen" w:hAnsi="Sylfaen"/>
        </w:rPr>
      </w:pPr>
      <w:r w:rsidRPr="00057D7E">
        <w:rPr>
          <w:rFonts w:ascii="Sylfaen" w:hAnsi="Sylfaen"/>
          <w:lang w:val="ka-GE"/>
        </w:rPr>
        <w:lastRenderedPageBreak/>
        <w:t xml:space="preserve">თბილისის მასშტაბით ყველა სამედიცინო დაწესებულება </w:t>
      </w:r>
      <w:r w:rsidR="00C31BF2">
        <w:rPr>
          <w:rFonts w:ascii="Sylfaen" w:hAnsi="Sylfaen"/>
          <w:lang w:val="ka-GE"/>
        </w:rPr>
        <w:t>მომზადდა</w:t>
      </w:r>
      <w:r w:rsidRPr="00057D7E">
        <w:rPr>
          <w:rFonts w:ascii="Sylfaen" w:hAnsi="Sylfaen"/>
          <w:lang w:val="ka-GE"/>
        </w:rPr>
        <w:t xml:space="preserve"> და </w:t>
      </w:r>
      <w:r w:rsidR="00C31BF2" w:rsidRPr="00057D7E">
        <w:rPr>
          <w:rFonts w:ascii="Sylfaen" w:hAnsi="Sylfaen"/>
          <w:lang w:val="ka-GE"/>
        </w:rPr>
        <w:t>ჩაერთო</w:t>
      </w:r>
      <w:r w:rsidR="00C31BF2">
        <w:rPr>
          <w:rFonts w:ascii="Sylfaen" w:hAnsi="Sylfaen"/>
          <w:lang w:val="ka-GE"/>
        </w:rPr>
        <w:t xml:space="preserve"> </w:t>
      </w:r>
      <w:r w:rsidRPr="00057D7E">
        <w:rPr>
          <w:rFonts w:ascii="Sylfaen" w:hAnsi="Sylfaen"/>
          <w:lang w:val="ka-GE"/>
        </w:rPr>
        <w:t xml:space="preserve">სააფთიაქო </w:t>
      </w:r>
      <w:r w:rsidR="00C31BF2">
        <w:rPr>
          <w:rFonts w:ascii="Sylfaen" w:hAnsi="Sylfaen"/>
          <w:lang w:val="ka-GE"/>
        </w:rPr>
        <w:t>ქსელი</w:t>
      </w:r>
      <w:r w:rsidR="00F10A08" w:rsidRPr="00057D7E">
        <w:rPr>
          <w:rFonts w:ascii="Sylfaen" w:hAnsi="Sylfaen"/>
          <w:lang w:val="ka-GE"/>
        </w:rPr>
        <w:t>.</w:t>
      </w:r>
      <w:r w:rsidRPr="00057D7E">
        <w:rPr>
          <w:rFonts w:ascii="Sylfaen" w:hAnsi="Sylfaen"/>
          <w:lang w:val="ka-GE"/>
        </w:rPr>
        <w:t xml:space="preserve"> </w:t>
      </w:r>
    </w:p>
    <w:p w:rsidR="00174785" w:rsidRPr="00057D7E" w:rsidRDefault="00174785" w:rsidP="00174785">
      <w:pPr>
        <w:pStyle w:val="ListParagraph"/>
        <w:rPr>
          <w:rFonts w:ascii="Sylfaen" w:hAnsi="Sylfaen"/>
        </w:rPr>
      </w:pPr>
    </w:p>
    <w:p w:rsidR="00174785" w:rsidRPr="00EF511C" w:rsidRDefault="00F10A08" w:rsidP="00174785">
      <w:pPr>
        <w:pStyle w:val="ListParagraph"/>
        <w:rPr>
          <w:rFonts w:ascii="Sylfaen" w:hAnsi="Sylfaen"/>
          <w:b/>
          <w:i/>
          <w:sz w:val="28"/>
          <w:szCs w:val="28"/>
          <w:lang w:val="ka-GE"/>
        </w:rPr>
      </w:pPr>
      <w:r w:rsidRPr="00EF511C">
        <w:rPr>
          <w:rFonts w:ascii="Sylfaen" w:hAnsi="Sylfaen"/>
          <w:b/>
          <w:i/>
          <w:sz w:val="28"/>
          <w:szCs w:val="28"/>
          <w:lang w:val="ka-GE"/>
        </w:rPr>
        <w:t>სოციალური</w:t>
      </w:r>
    </w:p>
    <w:p w:rsidR="00EF511C" w:rsidRPr="00057D7E" w:rsidRDefault="00EF511C" w:rsidP="00174785">
      <w:pPr>
        <w:pStyle w:val="ListParagraph"/>
        <w:rPr>
          <w:rFonts w:ascii="Sylfaen" w:hAnsi="Sylfaen"/>
          <w:b/>
          <w:i/>
          <w:lang w:val="ka-GE"/>
        </w:rPr>
      </w:pPr>
    </w:p>
    <w:p w:rsidR="006E0593" w:rsidRPr="00057D7E" w:rsidRDefault="008D058B" w:rsidP="00174785">
      <w:pPr>
        <w:pStyle w:val="ListParagraph"/>
        <w:rPr>
          <w:rFonts w:ascii="Sylfaen" w:hAnsi="Sylfaen"/>
          <w:lang w:val="ka-GE"/>
        </w:rPr>
      </w:pPr>
      <w:r w:rsidRPr="00057D7E">
        <w:rPr>
          <w:rFonts w:ascii="Sylfaen" w:hAnsi="Sylfaen"/>
          <w:lang w:val="ka-GE"/>
        </w:rPr>
        <w:t>პენსიები</w:t>
      </w:r>
      <w:r w:rsidR="006E0593" w:rsidRPr="00057D7E">
        <w:rPr>
          <w:rFonts w:ascii="Sylfaen" w:hAnsi="Sylfaen"/>
          <w:lang w:val="ka-GE"/>
        </w:rPr>
        <w:t xml:space="preserve"> </w:t>
      </w:r>
    </w:p>
    <w:p w:rsidR="006E0593" w:rsidRPr="00057D7E" w:rsidRDefault="006E0593" w:rsidP="006E0593">
      <w:pPr>
        <w:pStyle w:val="ListParagraph"/>
        <w:numPr>
          <w:ilvl w:val="0"/>
          <w:numId w:val="6"/>
        </w:numPr>
      </w:pPr>
      <w:r w:rsidRPr="00057D7E">
        <w:t xml:space="preserve">2016 </w:t>
      </w:r>
      <w:r w:rsidRPr="00057D7E">
        <w:rPr>
          <w:rFonts w:ascii="Sylfaen" w:hAnsi="Sylfaen"/>
          <w:lang w:val="ka-GE"/>
        </w:rPr>
        <w:t>წლის 1 ივლისიდან გაიზარდა ასაკით პენსიის ოდენობა და შეადგინა 180 ლარი (ნაცვლად 160 ლარისა);</w:t>
      </w:r>
    </w:p>
    <w:p w:rsidR="006E0593" w:rsidRPr="00057D7E" w:rsidRDefault="006E0593" w:rsidP="00057D7E">
      <w:pPr>
        <w:pStyle w:val="ListParagraph"/>
        <w:numPr>
          <w:ilvl w:val="0"/>
          <w:numId w:val="6"/>
        </w:numPr>
        <w:jc w:val="both"/>
      </w:pPr>
      <w:r w:rsidRPr="00057D7E">
        <w:rPr>
          <w:rFonts w:ascii="Sylfaen" w:hAnsi="Sylfaen"/>
          <w:lang w:val="ka-GE"/>
        </w:rPr>
        <w:t>2016 წლის სექტემბრიდან მაღალმთიან დასახლებაში მუდმივად მცხოვრებ პენსიონერს/სოციალური პაკეტის მიმღებს ერიცხება პენსიის/სოციალური პაკეტის დანამატი 20%-ის ოდენობით;</w:t>
      </w:r>
    </w:p>
    <w:p w:rsidR="006E0593" w:rsidRPr="00057D7E" w:rsidRDefault="006E0593" w:rsidP="00057D7E">
      <w:pPr>
        <w:pStyle w:val="ListParagraph"/>
        <w:numPr>
          <w:ilvl w:val="0"/>
          <w:numId w:val="6"/>
        </w:numPr>
        <w:jc w:val="both"/>
      </w:pPr>
      <w:r w:rsidRPr="00057D7E">
        <w:rPr>
          <w:rFonts w:ascii="Sylfaen" w:hAnsi="Sylfaen"/>
          <w:lang w:val="ka-GE"/>
        </w:rPr>
        <w:t xml:space="preserve">2016 წლის 1 ივლისიდან </w:t>
      </w:r>
      <w:r w:rsidRPr="00057D7E">
        <w:rPr>
          <w:rFonts w:ascii="Sylfaen" w:eastAsia="Times New Roman" w:hAnsi="Sylfaen" w:cs="Sylfaen"/>
          <w:lang w:val="ka-GE" w:eastAsia="x-none"/>
        </w:rPr>
        <w:t xml:space="preserve">მკვეთრად გამოხატული შეზღუდული შესაძლებლობის მქონე პირთა და შეზღუდული შესაძლებლობის მქონე ბავშვთა სოციალური პაკეტი გაიზარდა </w:t>
      </w:r>
      <w:r w:rsidRPr="00057D7E">
        <w:rPr>
          <w:rFonts w:ascii="Sylfaen" w:hAnsi="Sylfaen"/>
          <w:lang w:val="ka-GE"/>
        </w:rPr>
        <w:t>და შეადგინა 180 ლარი (ნაცვლად 160 ლარისა);</w:t>
      </w:r>
    </w:p>
    <w:p w:rsidR="006E0593" w:rsidRPr="00057D7E" w:rsidRDefault="006E0593" w:rsidP="00057D7E">
      <w:pPr>
        <w:jc w:val="both"/>
      </w:pPr>
      <w:r w:rsidRPr="00057D7E">
        <w:rPr>
          <w:rFonts w:ascii="Sylfaen" w:hAnsi="Sylfaen" w:cs="Sylfaen"/>
          <w:lang w:val="ka-GE"/>
        </w:rPr>
        <w:t xml:space="preserve">       </w:t>
      </w:r>
      <w:r w:rsidRPr="00057D7E">
        <w:rPr>
          <w:rFonts w:ascii="Sylfaen" w:hAnsi="Sylfaen" w:cs="Sylfaen"/>
          <w:lang w:val="ka-GE"/>
        </w:rPr>
        <w:t>ბავშთა</w:t>
      </w:r>
      <w:r w:rsidRPr="00057D7E">
        <w:rPr>
          <w:rFonts w:ascii="Sylfaen" w:hAnsi="Sylfaen"/>
          <w:lang w:val="ka-GE"/>
        </w:rPr>
        <w:t xml:space="preserve"> ზრუნვა</w:t>
      </w:r>
    </w:p>
    <w:p w:rsidR="006E0593" w:rsidRPr="00057D7E" w:rsidRDefault="006E0593" w:rsidP="00057D7E">
      <w:pPr>
        <w:pStyle w:val="ListParagraph"/>
        <w:numPr>
          <w:ilvl w:val="0"/>
          <w:numId w:val="6"/>
        </w:numPr>
        <w:jc w:val="both"/>
      </w:pPr>
      <w:r w:rsidRPr="00057D7E">
        <w:rPr>
          <w:rFonts w:ascii="Sylfaen" w:eastAsia="Times New Roman" w:hAnsi="Sylfaen" w:cs="Arial"/>
          <w:lang w:val="ka-GE"/>
        </w:rPr>
        <w:t xml:space="preserve">დემოგრაფიული მდგომარეობის გაუმჯობესების ხელშეწყობის სახელმწიფო პროგრამის ფარგლებში </w:t>
      </w:r>
      <w:r w:rsidRPr="00057D7E">
        <w:rPr>
          <w:rFonts w:ascii="Sylfaen" w:hAnsi="Sylfaen"/>
          <w:lang w:val="ka-GE"/>
        </w:rPr>
        <w:t>მაღალმთიან დასახლებაში მუდმივად მცხოვრებმა ოჯახები 2016 წლის 1 იანვრის შემდეგ დაბადებულ პირველ და მეორე ბავშვზე იღებენ 100 ლარს ერთი წლის განმავლობაში, მესამე და მომდევნო ბავშვზე - 200 ლარს ორი წლის განმავლობაში</w:t>
      </w:r>
    </w:p>
    <w:p w:rsidR="006E0593" w:rsidRPr="00057D7E" w:rsidRDefault="006E0593" w:rsidP="00057D7E">
      <w:pPr>
        <w:pStyle w:val="ListParagraph"/>
        <w:numPr>
          <w:ilvl w:val="0"/>
          <w:numId w:val="6"/>
        </w:numPr>
        <w:jc w:val="both"/>
      </w:pPr>
      <w:r w:rsidRPr="00057D7E">
        <w:rPr>
          <w:rFonts w:ascii="Sylfaen" w:hAnsi="Sylfaen"/>
          <w:lang w:val="ka-GE"/>
        </w:rPr>
        <w:t>2016 წლის 12 სექტემბერს საქართველოს მთავრობის მიერ დამტკიცდა ახალი ბავშვთა დაცვის მიმართვიანობის</w:t>
      </w:r>
      <w:r w:rsidR="009C4044">
        <w:rPr>
          <w:rFonts w:ascii="Sylfaen" w:hAnsi="Sylfaen"/>
          <w:lang w:val="ka-GE"/>
        </w:rPr>
        <w:t xml:space="preserve"> </w:t>
      </w:r>
      <w:r w:rsidRPr="00057D7E">
        <w:rPr>
          <w:rFonts w:ascii="Sylfaen" w:hAnsi="Sylfaen"/>
          <w:lang w:val="ka-GE"/>
        </w:rPr>
        <w:t>(რეფერირების) პროცედურები</w:t>
      </w:r>
    </w:p>
    <w:p w:rsidR="006E0593" w:rsidRPr="00057D7E" w:rsidRDefault="006E0593" w:rsidP="00057D7E">
      <w:pPr>
        <w:pStyle w:val="ListParagraph"/>
        <w:numPr>
          <w:ilvl w:val="0"/>
          <w:numId w:val="6"/>
        </w:numPr>
        <w:jc w:val="both"/>
      </w:pPr>
      <w:r w:rsidRPr="00057D7E">
        <w:rPr>
          <w:rFonts w:ascii="Sylfaen" w:eastAsia="Times New Roman" w:hAnsi="Sylfaen" w:cs="Arial"/>
          <w:lang w:val="ka-GE"/>
        </w:rPr>
        <w:t>გაიზარდა სოციალური რეაბილიტაციისა და ბავშვზე ზრუნვის პროგრამით გათვალისწინებული სერვისების ხელმისაწვდომობა (ადრეული განვითარების ქვეპროგრამა, ბავშვთა აბილიტაცია/რეაბილიტაცია, მიტოვების რისკის ქვეშ მყოფი ბავშვების დღის ცენტრები  და სხვა)</w:t>
      </w:r>
    </w:p>
    <w:p w:rsidR="006E0593" w:rsidRPr="00057D7E" w:rsidRDefault="006E0593" w:rsidP="00057D7E">
      <w:pPr>
        <w:pStyle w:val="ListParagraph"/>
        <w:ind w:left="1501"/>
        <w:jc w:val="both"/>
        <w:rPr>
          <w:rFonts w:ascii="Sylfaen" w:hAnsi="Sylfaen"/>
          <w:lang w:val="ka-GE"/>
        </w:rPr>
      </w:pPr>
    </w:p>
    <w:p w:rsidR="006E0593" w:rsidRPr="00C31BF2" w:rsidRDefault="00C31BF2" w:rsidP="00C31BF2">
      <w:pPr>
        <w:jc w:val="both"/>
        <w:rPr>
          <w:rFonts w:ascii="Sylfaen" w:hAnsi="Sylfaen"/>
          <w:lang w:val="ka-GE"/>
        </w:rPr>
      </w:pPr>
      <w:r>
        <w:rPr>
          <w:rFonts w:ascii="Sylfaen" w:hAnsi="Sylfaen" w:cs="Sylfaen"/>
          <w:lang w:val="ka-GE"/>
        </w:rPr>
        <w:t xml:space="preserve">გაიხსნა </w:t>
      </w:r>
      <w:r w:rsidRPr="00C31BF2">
        <w:rPr>
          <w:rFonts w:ascii="Sylfaen" w:hAnsi="Sylfaen" w:cs="Sylfaen"/>
          <w:lang w:val="ka-GE"/>
        </w:rPr>
        <w:t>კრიზისული</w:t>
      </w:r>
      <w:r w:rsidRPr="00C31BF2">
        <w:rPr>
          <w:rFonts w:ascii="Sylfaen" w:hAnsi="Sylfaen"/>
          <w:lang w:val="ka-GE"/>
        </w:rPr>
        <w:t xml:space="preserve"> </w:t>
      </w:r>
      <w:r>
        <w:rPr>
          <w:rFonts w:ascii="Sylfaen" w:hAnsi="Sylfaen"/>
          <w:lang w:val="ka-GE"/>
        </w:rPr>
        <w:t>ცენტრები</w:t>
      </w:r>
    </w:p>
    <w:p w:rsidR="006E0593" w:rsidRPr="00057D7E" w:rsidRDefault="006E0593" w:rsidP="00057D7E">
      <w:pPr>
        <w:pStyle w:val="ListParagraph"/>
        <w:numPr>
          <w:ilvl w:val="0"/>
          <w:numId w:val="6"/>
        </w:numPr>
        <w:jc w:val="both"/>
      </w:pPr>
      <w:r w:rsidRPr="00057D7E">
        <w:rPr>
          <w:rFonts w:ascii="Sylfaen" w:eastAsia="Times New Roman" w:hAnsi="Sylfaen" w:cs="Arial"/>
          <w:lang w:val="ka-GE"/>
        </w:rPr>
        <w:t>2016 წლის სექტემბრის თვეში ქ. თბილისში გაიხსნა ოჯახში ძალადობის მსხვერპლთა დაზარალებულთა მომსახურების კრიზისული ცენტრი</w:t>
      </w:r>
    </w:p>
    <w:p w:rsidR="006E0593" w:rsidRPr="00057D7E" w:rsidRDefault="006E0593" w:rsidP="00057D7E">
      <w:pPr>
        <w:pStyle w:val="ListParagraph"/>
        <w:numPr>
          <w:ilvl w:val="0"/>
          <w:numId w:val="6"/>
        </w:numPr>
        <w:jc w:val="both"/>
      </w:pPr>
      <w:r w:rsidRPr="00057D7E">
        <w:rPr>
          <w:rFonts w:ascii="Sylfaen" w:eastAsia="Times New Roman" w:hAnsi="Sylfaen" w:cs="Arial"/>
          <w:lang w:val="ka-GE"/>
        </w:rPr>
        <w:t>გაიხსნა სიღნაღის ოჯახში ძალადობის მსხვერპლთა მომსახურების დაწესებულება (თავშესაფარი)</w:t>
      </w:r>
    </w:p>
    <w:p w:rsidR="006E0593" w:rsidRPr="00057D7E" w:rsidRDefault="008D058B" w:rsidP="00174785">
      <w:pPr>
        <w:pStyle w:val="ListParagraph"/>
        <w:rPr>
          <w:rFonts w:ascii="Sylfaen" w:hAnsi="Sylfaen"/>
          <w:lang w:val="ka-GE"/>
        </w:rPr>
      </w:pPr>
      <w:r w:rsidRPr="00057D7E">
        <w:rPr>
          <w:rFonts w:ascii="Sylfaen" w:hAnsi="Sylfaen"/>
          <w:lang w:val="ka-GE"/>
        </w:rPr>
        <w:t xml:space="preserve"> </w:t>
      </w:r>
    </w:p>
    <w:p w:rsidR="008D058B" w:rsidRPr="00057D7E" w:rsidRDefault="008D058B" w:rsidP="00174785">
      <w:pPr>
        <w:pStyle w:val="ListParagraph"/>
        <w:rPr>
          <w:rFonts w:ascii="Sylfaen" w:hAnsi="Sylfaen"/>
          <w:lang w:val="ka-GE"/>
        </w:rPr>
      </w:pPr>
    </w:p>
    <w:p w:rsidR="00F10A08" w:rsidRPr="00057D7E" w:rsidRDefault="00F10A08" w:rsidP="00174785">
      <w:pPr>
        <w:pStyle w:val="ListParagraph"/>
        <w:rPr>
          <w:rFonts w:ascii="Sylfaen" w:hAnsi="Sylfaen"/>
          <w:lang w:val="ka-GE"/>
        </w:rPr>
      </w:pPr>
    </w:p>
    <w:p w:rsidR="00F10A08" w:rsidRDefault="00F10A08" w:rsidP="00174785">
      <w:pPr>
        <w:pStyle w:val="ListParagraph"/>
        <w:rPr>
          <w:rFonts w:ascii="Sylfaen" w:hAnsi="Sylfaen"/>
          <w:lang w:val="ka-GE"/>
        </w:rPr>
      </w:pPr>
    </w:p>
    <w:p w:rsidR="00C31BF2" w:rsidRDefault="00C31BF2" w:rsidP="00174785">
      <w:pPr>
        <w:pStyle w:val="ListParagraph"/>
        <w:rPr>
          <w:rFonts w:ascii="Sylfaen" w:hAnsi="Sylfaen"/>
          <w:lang w:val="ka-GE"/>
        </w:rPr>
      </w:pPr>
    </w:p>
    <w:p w:rsidR="00C31BF2" w:rsidRPr="00057D7E" w:rsidRDefault="00C31BF2" w:rsidP="00174785">
      <w:pPr>
        <w:pStyle w:val="ListParagraph"/>
        <w:rPr>
          <w:rFonts w:ascii="Sylfaen" w:hAnsi="Sylfaen"/>
          <w:lang w:val="ka-GE"/>
        </w:rPr>
      </w:pPr>
    </w:p>
    <w:p w:rsidR="008D058B" w:rsidRDefault="008D058B" w:rsidP="00174785">
      <w:pPr>
        <w:pStyle w:val="ListParagraph"/>
        <w:rPr>
          <w:rFonts w:ascii="Sylfaen" w:hAnsi="Sylfaen"/>
          <w:b/>
          <w:i/>
          <w:sz w:val="28"/>
          <w:szCs w:val="28"/>
          <w:lang w:val="ka-GE"/>
        </w:rPr>
      </w:pPr>
      <w:r w:rsidRPr="00057D7E">
        <w:rPr>
          <w:rFonts w:ascii="Sylfaen" w:hAnsi="Sylfaen"/>
          <w:b/>
          <w:i/>
          <w:sz w:val="28"/>
          <w:szCs w:val="28"/>
          <w:lang w:val="ka-GE"/>
        </w:rPr>
        <w:lastRenderedPageBreak/>
        <w:t xml:space="preserve">შრომა </w:t>
      </w:r>
    </w:p>
    <w:p w:rsidR="00057D7E" w:rsidRPr="00057D7E" w:rsidRDefault="00057D7E" w:rsidP="00174785">
      <w:pPr>
        <w:pStyle w:val="ListParagraph"/>
        <w:rPr>
          <w:rFonts w:ascii="Sylfaen" w:hAnsi="Sylfaen"/>
          <w:b/>
          <w:i/>
          <w:sz w:val="28"/>
          <w:szCs w:val="28"/>
          <w:lang w:val="ka-GE"/>
        </w:rPr>
      </w:pPr>
    </w:p>
    <w:p w:rsidR="006E0593" w:rsidRPr="00057D7E" w:rsidRDefault="006E0593" w:rsidP="006E0593">
      <w:pPr>
        <w:pStyle w:val="ListParagraph"/>
        <w:numPr>
          <w:ilvl w:val="0"/>
          <w:numId w:val="8"/>
        </w:numPr>
        <w:jc w:val="both"/>
      </w:pPr>
      <w:r w:rsidRPr="00057D7E">
        <w:rPr>
          <w:rFonts w:ascii="Sylfaen" w:hAnsi="Sylfaen"/>
          <w:lang w:val="ka-GE"/>
        </w:rPr>
        <w:t xml:space="preserve">შეიქმნა </w:t>
      </w:r>
      <w:r w:rsidRPr="00057D7E">
        <w:rPr>
          <w:rFonts w:ascii="Sylfaen" w:hAnsi="Sylfaen"/>
          <w:bCs/>
          <w:lang w:val="ka-GE"/>
        </w:rPr>
        <w:t>შრომის ბაზრის საინფორმაციო სისტემის ვებ-პორტალი (</w:t>
      </w:r>
      <w:r w:rsidRPr="00057D7E">
        <w:rPr>
          <w:rFonts w:ascii="Sylfaen" w:hAnsi="Sylfaen"/>
          <w:bCs/>
        </w:rPr>
        <w:t>LMIS)</w:t>
      </w:r>
      <w:r w:rsidRPr="00057D7E">
        <w:rPr>
          <w:rFonts w:ascii="Sylfaen" w:hAnsi="Sylfaen"/>
          <w:bCs/>
          <w:lang w:val="ka-GE"/>
        </w:rPr>
        <w:t>.</w:t>
      </w:r>
    </w:p>
    <w:p w:rsidR="006E0593" w:rsidRPr="00057D7E" w:rsidRDefault="006E0593" w:rsidP="006E0593">
      <w:pPr>
        <w:pStyle w:val="ListParagraph"/>
        <w:numPr>
          <w:ilvl w:val="0"/>
          <w:numId w:val="8"/>
        </w:numPr>
        <w:jc w:val="both"/>
      </w:pPr>
      <w:bookmarkStart w:id="0" w:name="_GoBack"/>
      <w:bookmarkEnd w:id="0"/>
      <w:r w:rsidRPr="00057D7E">
        <w:rPr>
          <w:rFonts w:ascii="Sylfaen" w:hAnsi="Sylfaen"/>
          <w:lang w:val="ka-GE"/>
        </w:rPr>
        <w:t xml:space="preserve">განხორციელდა კვლევა  </w:t>
      </w:r>
      <w:r w:rsidRPr="00057D7E">
        <w:rPr>
          <w:rFonts w:ascii="Sylfaen" w:hAnsi="Sylfaen"/>
          <w:bCs/>
          <w:lang w:val="ka-GE"/>
        </w:rPr>
        <w:t xml:space="preserve">შრომის ბაზარზე ახალგაზრდების დასაქმების ტენდენციებისა და დამოკიდებულებების გამოვლენის მიზნით საქართველოს 6 საუნივერსიტეტო ქალაქში. </w:t>
      </w:r>
    </w:p>
    <w:p w:rsidR="006E0593" w:rsidRPr="00057D7E" w:rsidRDefault="006E0593" w:rsidP="006E0593">
      <w:pPr>
        <w:pStyle w:val="ListParagraph"/>
        <w:numPr>
          <w:ilvl w:val="0"/>
          <w:numId w:val="8"/>
        </w:numPr>
        <w:jc w:val="both"/>
      </w:pPr>
      <w:r w:rsidRPr="00057D7E">
        <w:rPr>
          <w:rFonts w:ascii="Sylfaen" w:hAnsi="Sylfaen" w:cs="Sylfaen"/>
          <w:bCs/>
          <w:lang w:val="ka-GE"/>
        </w:rPr>
        <w:t>ჩატარდა</w:t>
      </w:r>
      <w:r w:rsidRPr="00057D7E">
        <w:rPr>
          <w:rFonts w:ascii="Sylfaen" w:hAnsi="Sylfaen"/>
          <w:bCs/>
          <w:lang w:val="ka-GE"/>
        </w:rPr>
        <w:t xml:space="preserve"> სოციალური პარტნიორობის სამმხრივი კომისიის სხდომა  </w:t>
      </w:r>
    </w:p>
    <w:p w:rsidR="00C31BF2" w:rsidRPr="00C31BF2" w:rsidRDefault="006E0593" w:rsidP="00C31BF2">
      <w:pPr>
        <w:pStyle w:val="ListParagraph"/>
        <w:numPr>
          <w:ilvl w:val="0"/>
          <w:numId w:val="8"/>
        </w:numPr>
        <w:jc w:val="both"/>
      </w:pPr>
      <w:r w:rsidRPr="00057D7E">
        <w:rPr>
          <w:rFonts w:ascii="Sylfaen" w:hAnsi="Sylfaen" w:cs="Sylfaen"/>
          <w:bCs/>
          <w:lang w:val="ka-GE"/>
        </w:rPr>
        <w:t>გაიზარდა</w:t>
      </w:r>
      <w:r w:rsidRPr="00057D7E">
        <w:rPr>
          <w:rFonts w:ascii="Sylfaen" w:hAnsi="Sylfaen"/>
          <w:bCs/>
          <w:lang w:val="ka-GE"/>
        </w:rPr>
        <w:t xml:space="preserve"> შრომის ინსპექტორების უფლებამოსილება   </w:t>
      </w:r>
      <w:r w:rsidRPr="00057D7E">
        <w:rPr>
          <w:bCs/>
          <w:lang w:val="ka-GE"/>
        </w:rPr>
        <w:t>„</w:t>
      </w:r>
      <w:r w:rsidRPr="00057D7E">
        <w:rPr>
          <w:rFonts w:ascii="Sylfaen" w:hAnsi="Sylfaen"/>
          <w:bCs/>
          <w:lang w:val="ka-GE"/>
        </w:rPr>
        <w:t>იძულებითი</w:t>
      </w:r>
      <w:r w:rsidRPr="00057D7E">
        <w:rPr>
          <w:bCs/>
          <w:lang w:val="ka-GE"/>
        </w:rPr>
        <w:t xml:space="preserve"> </w:t>
      </w:r>
      <w:r w:rsidRPr="00057D7E">
        <w:rPr>
          <w:rFonts w:ascii="Sylfaen" w:hAnsi="Sylfaen"/>
          <w:bCs/>
          <w:lang w:val="ka-GE"/>
        </w:rPr>
        <w:t>შრომისა</w:t>
      </w:r>
      <w:r w:rsidRPr="00057D7E">
        <w:rPr>
          <w:bCs/>
          <w:lang w:val="ka-GE"/>
        </w:rPr>
        <w:t xml:space="preserve"> </w:t>
      </w:r>
      <w:r w:rsidRPr="00057D7E">
        <w:rPr>
          <w:rFonts w:ascii="Sylfaen" w:hAnsi="Sylfaen"/>
          <w:bCs/>
          <w:lang w:val="ka-GE"/>
        </w:rPr>
        <w:t>და</w:t>
      </w:r>
      <w:r w:rsidRPr="00057D7E">
        <w:rPr>
          <w:bCs/>
          <w:lang w:val="ka-GE"/>
        </w:rPr>
        <w:t xml:space="preserve"> </w:t>
      </w:r>
      <w:r w:rsidRPr="00057D7E">
        <w:rPr>
          <w:rFonts w:ascii="Sylfaen" w:hAnsi="Sylfaen"/>
          <w:bCs/>
          <w:lang w:val="ka-GE"/>
        </w:rPr>
        <w:t>შრომითი</w:t>
      </w:r>
      <w:r w:rsidRPr="00057D7E">
        <w:rPr>
          <w:bCs/>
          <w:lang w:val="ka-GE"/>
        </w:rPr>
        <w:t xml:space="preserve"> </w:t>
      </w:r>
      <w:r w:rsidRPr="00057D7E">
        <w:rPr>
          <w:rFonts w:ascii="Sylfaen" w:hAnsi="Sylfaen"/>
          <w:bCs/>
          <w:lang w:val="ka-GE"/>
        </w:rPr>
        <w:t>ექსპლუატაციის</w:t>
      </w:r>
      <w:r w:rsidRPr="00057D7E">
        <w:rPr>
          <w:bCs/>
          <w:lang w:val="ka-GE"/>
        </w:rPr>
        <w:t xml:space="preserve"> </w:t>
      </w:r>
      <w:r w:rsidRPr="00057D7E">
        <w:rPr>
          <w:rFonts w:ascii="Sylfaen" w:hAnsi="Sylfaen"/>
          <w:bCs/>
          <w:lang w:val="ka-GE"/>
        </w:rPr>
        <w:t>პრევენციის</w:t>
      </w:r>
      <w:r w:rsidRPr="00057D7E">
        <w:rPr>
          <w:bCs/>
          <w:lang w:val="ka-GE"/>
        </w:rPr>
        <w:t xml:space="preserve"> </w:t>
      </w:r>
      <w:r w:rsidRPr="00057D7E">
        <w:rPr>
          <w:rFonts w:ascii="Sylfaen" w:hAnsi="Sylfaen"/>
          <w:bCs/>
          <w:lang w:val="ka-GE"/>
        </w:rPr>
        <w:t>და</w:t>
      </w:r>
      <w:r w:rsidRPr="00057D7E">
        <w:rPr>
          <w:bCs/>
          <w:lang w:val="ka-GE"/>
        </w:rPr>
        <w:t xml:space="preserve"> </w:t>
      </w:r>
      <w:r w:rsidRPr="00057D7E">
        <w:rPr>
          <w:rFonts w:ascii="Sylfaen" w:hAnsi="Sylfaen"/>
          <w:bCs/>
          <w:lang w:val="ka-GE"/>
        </w:rPr>
        <w:t>მათზე</w:t>
      </w:r>
      <w:r w:rsidRPr="00057D7E">
        <w:rPr>
          <w:bCs/>
          <w:lang w:val="ka-GE"/>
        </w:rPr>
        <w:t xml:space="preserve"> </w:t>
      </w:r>
      <w:r w:rsidRPr="00057D7E">
        <w:rPr>
          <w:rFonts w:ascii="Sylfaen" w:hAnsi="Sylfaen"/>
          <w:bCs/>
          <w:lang w:val="ka-GE"/>
        </w:rPr>
        <w:t>რეაგირების</w:t>
      </w:r>
      <w:r w:rsidRPr="00057D7E">
        <w:rPr>
          <w:bCs/>
          <w:lang w:val="ka-GE"/>
        </w:rPr>
        <w:t xml:space="preserve"> </w:t>
      </w:r>
      <w:r w:rsidRPr="00057D7E">
        <w:rPr>
          <w:rFonts w:ascii="Sylfaen" w:hAnsi="Sylfaen"/>
          <w:bCs/>
          <w:lang w:val="ka-GE"/>
        </w:rPr>
        <w:t xml:space="preserve">მიზნით </w:t>
      </w:r>
      <w:r w:rsidRPr="00057D7E">
        <w:rPr>
          <w:bCs/>
          <w:lang w:val="ka-GE"/>
        </w:rPr>
        <w:t> </w:t>
      </w:r>
      <w:r w:rsidRPr="00057D7E">
        <w:rPr>
          <w:rFonts w:ascii="Sylfaen" w:hAnsi="Sylfaen"/>
          <w:bCs/>
          <w:lang w:val="ka-GE"/>
        </w:rPr>
        <w:t>სახელმწიფო</w:t>
      </w:r>
      <w:r w:rsidRPr="00057D7E">
        <w:rPr>
          <w:bCs/>
          <w:lang w:val="ka-GE"/>
        </w:rPr>
        <w:t xml:space="preserve"> </w:t>
      </w:r>
      <w:r w:rsidRPr="00057D7E">
        <w:rPr>
          <w:rFonts w:ascii="Sylfaen" w:hAnsi="Sylfaen"/>
          <w:bCs/>
          <w:lang w:val="ka-GE"/>
        </w:rPr>
        <w:t>ზედამხედველობის</w:t>
      </w:r>
      <w:r w:rsidRPr="00057D7E">
        <w:rPr>
          <w:bCs/>
          <w:lang w:val="ka-GE"/>
        </w:rPr>
        <w:t xml:space="preserve">  </w:t>
      </w:r>
      <w:r w:rsidRPr="00057D7E">
        <w:rPr>
          <w:rFonts w:ascii="Sylfaen" w:hAnsi="Sylfaen"/>
          <w:bCs/>
          <w:lang w:val="ka-GE"/>
        </w:rPr>
        <w:t>განხორციელების</w:t>
      </w:r>
      <w:r w:rsidRPr="00057D7E">
        <w:rPr>
          <w:bCs/>
          <w:lang w:val="ka-GE"/>
        </w:rPr>
        <w:t xml:space="preserve"> </w:t>
      </w:r>
      <w:r w:rsidRPr="00057D7E">
        <w:rPr>
          <w:rFonts w:ascii="Sylfaen" w:hAnsi="Sylfaen"/>
          <w:bCs/>
          <w:lang w:val="ka-GE"/>
        </w:rPr>
        <w:t>წესის</w:t>
      </w:r>
      <w:r w:rsidRPr="00057D7E">
        <w:rPr>
          <w:bCs/>
          <w:lang w:val="ka-GE"/>
        </w:rPr>
        <w:t>“</w:t>
      </w:r>
      <w:r w:rsidRPr="00057D7E">
        <w:rPr>
          <w:rFonts w:ascii="Sylfaen" w:hAnsi="Sylfaen"/>
          <w:bCs/>
          <w:lang w:val="ka-GE"/>
        </w:rPr>
        <w:t xml:space="preserve"> საფუძველზე</w:t>
      </w:r>
    </w:p>
    <w:p w:rsidR="006E0593" w:rsidRPr="00057D7E" w:rsidRDefault="006E0593" w:rsidP="00C31BF2">
      <w:pPr>
        <w:pStyle w:val="ListParagraph"/>
        <w:numPr>
          <w:ilvl w:val="0"/>
          <w:numId w:val="8"/>
        </w:numPr>
        <w:jc w:val="both"/>
      </w:pPr>
      <w:r w:rsidRPr="00C31BF2">
        <w:rPr>
          <w:rFonts w:ascii="Sylfaen" w:hAnsi="Sylfaen" w:cs="Sylfaen"/>
          <w:bCs/>
          <w:lang w:val="ka-GE"/>
        </w:rPr>
        <w:t>გრძელდება</w:t>
      </w:r>
      <w:r w:rsidRPr="00C31BF2">
        <w:rPr>
          <w:rFonts w:ascii="Sylfaen" w:hAnsi="Sylfaen"/>
          <w:lang w:val="ka-GE"/>
        </w:rPr>
        <w:t xml:space="preserve"> ,,</w:t>
      </w:r>
      <w:r w:rsidRPr="00C31BF2">
        <w:rPr>
          <w:rFonts w:ascii="Sylfaen" w:hAnsi="Sylfaen"/>
          <w:bCs/>
          <w:lang w:val="ka-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w:t>
      </w:r>
    </w:p>
    <w:p w:rsidR="006E0593" w:rsidRPr="00057D7E" w:rsidRDefault="006E0593" w:rsidP="00C31BF2">
      <w:pPr>
        <w:pStyle w:val="ListParagraph"/>
        <w:numPr>
          <w:ilvl w:val="0"/>
          <w:numId w:val="9"/>
        </w:numPr>
      </w:pPr>
      <w:r w:rsidRPr="00057D7E">
        <w:rPr>
          <w:rFonts w:ascii="Sylfaen" w:hAnsi="Sylfaen"/>
          <w:bCs/>
          <w:lang w:val="ka-GE"/>
        </w:rPr>
        <w:t xml:space="preserve">მომზადება-გადამზადების კომპონენტში - </w:t>
      </w:r>
      <w:r w:rsidRPr="00057D7E">
        <w:rPr>
          <w:rFonts w:ascii="Sylfaen" w:hAnsi="Sylfaen"/>
          <w:lang w:val="ka-GE"/>
        </w:rPr>
        <w:t xml:space="preserve"> 2016 წელს ჩართული იყო </w:t>
      </w:r>
      <w:r w:rsidRPr="00057D7E">
        <w:rPr>
          <w:rFonts w:ascii="Sylfaen" w:hAnsi="Sylfaen"/>
          <w:bCs/>
          <w:lang w:val="ka-GE"/>
        </w:rPr>
        <w:t>2135 სამუშაოს მაძიებელი.</w:t>
      </w:r>
    </w:p>
    <w:p w:rsidR="006E0593" w:rsidRPr="00057D7E" w:rsidRDefault="006E0593" w:rsidP="006E0593">
      <w:pPr>
        <w:pStyle w:val="ListParagraph"/>
        <w:numPr>
          <w:ilvl w:val="0"/>
          <w:numId w:val="9"/>
        </w:numPr>
      </w:pPr>
      <w:r w:rsidRPr="00057D7E">
        <w:rPr>
          <w:rFonts w:ascii="Sylfaen" w:hAnsi="Sylfaen"/>
          <w:bCs/>
          <w:lang w:val="ka-GE"/>
        </w:rPr>
        <w:t xml:space="preserve">კვალიფიკაციის ამაღლება-სტაჟირება - </w:t>
      </w:r>
      <w:r w:rsidRPr="00057D7E">
        <w:rPr>
          <w:rFonts w:ascii="Sylfaen" w:hAnsi="Sylfaen"/>
          <w:lang w:val="ka-GE"/>
        </w:rPr>
        <w:t>დამსაქმებლების აქტიურობა</w:t>
      </w:r>
      <w:r w:rsidRPr="00057D7E">
        <w:rPr>
          <w:rFonts w:ascii="Sylfaen" w:hAnsi="Sylfaen"/>
          <w:bCs/>
          <w:lang w:val="ka-GE"/>
        </w:rPr>
        <w:t xml:space="preserve">. </w:t>
      </w:r>
      <w:r w:rsidRPr="00057D7E">
        <w:rPr>
          <w:rFonts w:ascii="Sylfaen" w:hAnsi="Sylfaen"/>
          <w:lang w:val="ka-GE"/>
        </w:rPr>
        <w:t>ხელშეკრულება გაფორმდა 8 დამსაქმებელთან, სტაჟიორად დარეგისტრირდა 47 სამუშაოს მაძიებელი, მათ შორის 22 შეზღუდული შესაძლებლობის მქონე პირი.</w:t>
      </w:r>
    </w:p>
    <w:p w:rsidR="006E0593" w:rsidRPr="00057D7E" w:rsidRDefault="006E0593" w:rsidP="006E0593">
      <w:pPr>
        <w:pStyle w:val="ListParagraph"/>
        <w:numPr>
          <w:ilvl w:val="0"/>
          <w:numId w:val="8"/>
        </w:numPr>
        <w:jc w:val="both"/>
      </w:pPr>
      <w:r w:rsidRPr="00057D7E">
        <w:rPr>
          <w:rFonts w:ascii="Sylfaen" w:hAnsi="Sylfaen" w:cs="Sylfaen"/>
          <w:bCs/>
          <w:lang w:val="ka-GE"/>
        </w:rPr>
        <w:t>ქვეყნის</w:t>
      </w:r>
      <w:r w:rsidRPr="00057D7E">
        <w:rPr>
          <w:rFonts w:ascii="Sylfaen" w:hAnsi="Sylfaen"/>
          <w:bCs/>
          <w:lang w:val="ka-GE"/>
        </w:rPr>
        <w:t xml:space="preserve"> მასშტაბით</w:t>
      </w:r>
      <w:r w:rsidR="00C31BF2">
        <w:rPr>
          <w:rFonts w:ascii="Sylfaen" w:hAnsi="Sylfaen"/>
          <w:bCs/>
          <w:lang w:val="ka-GE"/>
        </w:rPr>
        <w:t xml:space="preserve"> </w:t>
      </w:r>
      <w:r w:rsidRPr="00057D7E">
        <w:rPr>
          <w:rFonts w:ascii="Sylfaen" w:hAnsi="Sylfaen"/>
          <w:bCs/>
          <w:lang w:val="ka-GE"/>
        </w:rPr>
        <w:t xml:space="preserve">დასაქმების 10 </w:t>
      </w:r>
      <w:r w:rsidRPr="00057D7E">
        <w:rPr>
          <w:rFonts w:ascii="Sylfaen" w:hAnsi="Sylfaen"/>
          <w:bCs/>
          <w:lang w:val="ka-GE"/>
        </w:rPr>
        <w:t>ფორუმი მოეწყო</w:t>
      </w:r>
    </w:p>
    <w:p w:rsidR="006E0593" w:rsidRPr="00057D7E" w:rsidRDefault="006E0593" w:rsidP="006E0593">
      <w:pPr>
        <w:jc w:val="both"/>
        <w:rPr>
          <w:rFonts w:ascii="Sylfaen" w:hAnsi="Sylfaen"/>
          <w:bCs/>
          <w:lang w:val="ka-GE"/>
        </w:rPr>
      </w:pPr>
    </w:p>
    <w:p w:rsidR="006E0593" w:rsidRPr="00EF511C" w:rsidRDefault="006E0593" w:rsidP="00057D7E">
      <w:pPr>
        <w:jc w:val="both"/>
        <w:rPr>
          <w:rFonts w:ascii="Sylfaen" w:hAnsi="Sylfaen"/>
          <w:b/>
          <w:i/>
          <w:sz w:val="28"/>
          <w:szCs w:val="28"/>
          <w:lang w:val="ka-GE"/>
        </w:rPr>
      </w:pPr>
      <w:r w:rsidRPr="00EF511C">
        <w:rPr>
          <w:rFonts w:ascii="Sylfaen" w:hAnsi="Sylfaen"/>
          <w:b/>
          <w:i/>
          <w:sz w:val="28"/>
          <w:szCs w:val="28"/>
          <w:lang w:val="ka-GE"/>
        </w:rPr>
        <w:t>რეგიონული სასწრაფო სამედიცინო დახმარების ცენტრი</w:t>
      </w:r>
      <w:r w:rsidR="00057D7E" w:rsidRPr="00EF511C">
        <w:rPr>
          <w:rFonts w:ascii="Sylfaen" w:hAnsi="Sylfaen"/>
          <w:b/>
          <w:i/>
          <w:sz w:val="28"/>
          <w:szCs w:val="28"/>
          <w:lang w:val="ka-GE"/>
        </w:rPr>
        <w:t>ს მიერ განხორციელებული პროექტები</w:t>
      </w:r>
    </w:p>
    <w:p w:rsidR="006E0593" w:rsidRPr="00057D7E" w:rsidRDefault="00057D7E" w:rsidP="00057D7E">
      <w:pPr>
        <w:jc w:val="both"/>
        <w:rPr>
          <w:rFonts w:ascii="Sylfaen" w:hAnsi="Sylfaen"/>
          <w:b/>
          <w:lang w:val="ka-GE"/>
        </w:rPr>
      </w:pPr>
      <w:r>
        <w:rPr>
          <w:rFonts w:ascii="Sylfaen" w:hAnsi="Sylfaen" w:cs="Sylfaen"/>
          <w:b/>
          <w:lang w:val="ka-GE"/>
        </w:rPr>
        <w:t xml:space="preserve">1. </w:t>
      </w:r>
      <w:r w:rsidR="006E0593" w:rsidRPr="00057D7E">
        <w:rPr>
          <w:rFonts w:ascii="Sylfaen" w:hAnsi="Sylfaen" w:cs="Sylfaen"/>
          <w:b/>
          <w:lang w:val="ka-GE"/>
        </w:rPr>
        <w:t>რეგიონული</w:t>
      </w:r>
      <w:r w:rsidR="006E0593" w:rsidRPr="00057D7E">
        <w:rPr>
          <w:rFonts w:ascii="Sylfaen" w:hAnsi="Sylfaen"/>
          <w:b/>
          <w:lang w:val="ka-GE"/>
        </w:rPr>
        <w:t xml:space="preserve"> სასწრაფო სამედიცინო დახმარების ცენტრის ტექნიკური აღჭურვა დაიწყო</w:t>
      </w:r>
    </w:p>
    <w:p w:rsidR="00057D7E" w:rsidRDefault="006E0593" w:rsidP="00057D7E">
      <w:pPr>
        <w:pStyle w:val="ListParagraph"/>
        <w:numPr>
          <w:ilvl w:val="0"/>
          <w:numId w:val="13"/>
        </w:numPr>
        <w:jc w:val="both"/>
        <w:rPr>
          <w:rFonts w:ascii="Sylfaen" w:hAnsi="Sylfaen"/>
          <w:lang w:val="ka-GE"/>
        </w:rPr>
      </w:pPr>
      <w:r w:rsidRPr="00057D7E">
        <w:rPr>
          <w:rFonts w:ascii="Sylfaen" w:hAnsi="Sylfaen"/>
          <w:lang w:val="ka-GE"/>
        </w:rPr>
        <w:t xml:space="preserve">რეგიონული სასწრაფო დახმარების 206 ეკიპაჟი კარდიოგრაფებით, დეფიბრილატორებით, სატრაქციო და ხერხემლის საიმობილიზაციო არტაშნებით, კისრის საყელოებით, მექანიკური მქაჩებით, სამედიცინო ჩანთებით, ჟანგბადის ბალონებით, საინტუბაციო კომბინირებული მილებითა და პორტატული პულსოქსიმეტრებით აღიჭურვა. </w:t>
      </w:r>
    </w:p>
    <w:p w:rsidR="006E0593" w:rsidRPr="00057D7E" w:rsidRDefault="006E0593" w:rsidP="00057D7E">
      <w:pPr>
        <w:pStyle w:val="ListParagraph"/>
        <w:numPr>
          <w:ilvl w:val="0"/>
          <w:numId w:val="13"/>
        </w:numPr>
        <w:jc w:val="both"/>
        <w:rPr>
          <w:rFonts w:ascii="Sylfaen" w:hAnsi="Sylfaen"/>
          <w:lang w:val="ka-GE"/>
        </w:rPr>
      </w:pPr>
      <w:r w:rsidRPr="00057D7E">
        <w:rPr>
          <w:rFonts w:ascii="Sylfaen" w:hAnsi="Sylfaen"/>
          <w:lang w:val="ka-GE"/>
        </w:rPr>
        <w:t xml:space="preserve">20-მდე დასახელების სამედიცინო ინვენტართან ერთად რაიონულ ცენტრებში კომპიუტერული და  საყოფაცხოვრებო ინვენტარიც განაწილდა. </w:t>
      </w:r>
    </w:p>
    <w:p w:rsidR="009C4044" w:rsidRPr="009C4044" w:rsidRDefault="006E0593" w:rsidP="00057D7E">
      <w:pPr>
        <w:pStyle w:val="ListParagraph"/>
        <w:numPr>
          <w:ilvl w:val="0"/>
          <w:numId w:val="10"/>
        </w:numPr>
        <w:jc w:val="both"/>
        <w:rPr>
          <w:rFonts w:ascii="Sylfaen" w:hAnsi="Sylfaen"/>
          <w:b/>
          <w:lang w:val="ka-GE"/>
        </w:rPr>
      </w:pPr>
      <w:r w:rsidRPr="009C4044">
        <w:rPr>
          <w:rFonts w:ascii="Sylfaen" w:hAnsi="Sylfaen" w:cs="Sylfaen"/>
          <w:lang w:val="ka-GE"/>
        </w:rPr>
        <w:t>რეგიონული</w:t>
      </w:r>
      <w:r w:rsidRPr="009C4044">
        <w:rPr>
          <w:rFonts w:ascii="Sylfaen" w:hAnsi="Sylfaen"/>
          <w:lang w:val="ka-GE"/>
        </w:rPr>
        <w:t xml:space="preserve"> სასწრაფო დახმარების ცენტრის ავტოპარკს 20 ახალი მანქანა შეემატა. მაღალი გამავლობის სპეც-მანქანა თელავის, გურჯაანის, მცხეთის, წალკის, თეთრიწყაროს, გარდაბნის, კოდის, კასპის, ქარელის, ნინოწმინდის, ცაგერის, ონის,ხარაგაულის, ზესტაფონის, ტყიბულის, ამბროლაურის, ლანჩხუთის, ოზურგეთის, ქობულეთისა და მარტვილის რაიონებს გადაეცა. </w:t>
      </w:r>
    </w:p>
    <w:p w:rsidR="006E0593" w:rsidRPr="009C4044" w:rsidRDefault="00057D7E" w:rsidP="009C4044">
      <w:pPr>
        <w:ind w:left="360"/>
        <w:jc w:val="both"/>
        <w:rPr>
          <w:rFonts w:ascii="Sylfaen" w:hAnsi="Sylfaen"/>
          <w:b/>
          <w:lang w:val="ka-GE"/>
        </w:rPr>
      </w:pPr>
      <w:r w:rsidRPr="009C4044">
        <w:rPr>
          <w:rFonts w:ascii="Sylfaen" w:hAnsi="Sylfaen" w:cs="Sylfaen"/>
          <w:b/>
          <w:lang w:val="ka-GE"/>
        </w:rPr>
        <w:t xml:space="preserve">2. </w:t>
      </w:r>
      <w:r w:rsidR="006E0593" w:rsidRPr="009C4044">
        <w:rPr>
          <w:rFonts w:ascii="Sylfaen" w:hAnsi="Sylfaen" w:cs="Sylfaen"/>
          <w:b/>
          <w:lang w:val="ka-GE"/>
        </w:rPr>
        <w:t>რეგიონული</w:t>
      </w:r>
      <w:r w:rsidR="006E0593" w:rsidRPr="009C4044">
        <w:rPr>
          <w:rFonts w:ascii="Sylfaen" w:hAnsi="Sylfaen"/>
          <w:b/>
          <w:lang w:val="ka-GE"/>
        </w:rPr>
        <w:t xml:space="preserve"> სასწრაფო სამედიცინო დახმარების პერსონალის გადამზადება დაიწყო</w:t>
      </w:r>
    </w:p>
    <w:p w:rsidR="006E0593" w:rsidRPr="00057D7E" w:rsidRDefault="006E0593" w:rsidP="009C4044">
      <w:pPr>
        <w:pStyle w:val="ListParagraph"/>
        <w:numPr>
          <w:ilvl w:val="0"/>
          <w:numId w:val="10"/>
        </w:numPr>
        <w:jc w:val="both"/>
        <w:rPr>
          <w:lang w:val="ka-GE"/>
        </w:rPr>
      </w:pPr>
      <w:r w:rsidRPr="00057D7E">
        <w:rPr>
          <w:rFonts w:ascii="Sylfaen" w:hAnsi="Sylfaen"/>
          <w:lang w:val="ka-GE"/>
        </w:rPr>
        <w:lastRenderedPageBreak/>
        <w:t xml:space="preserve">ერთი წლის განმავლობაში ტრენინგი 850 ექიმმა და ამდენივე ექთანმა გაიარა. სამედიცინო სფეროში არსებული სიახლეების გაცნობისა და პროფესიული უნარების განვითარების მიზნით, სასწრაფო დახმარების ეკიპაჟის წევრები ყოველწლიურად გადამზადდებიან. ტრენინგები რეგიონული სასწრაფო სამედიცინო დახმარების ცენტრის </w:t>
      </w:r>
    </w:p>
    <w:p w:rsidR="006E0593" w:rsidRPr="00057D7E" w:rsidRDefault="006E0593" w:rsidP="00057D7E">
      <w:pPr>
        <w:pStyle w:val="ListParagraph"/>
        <w:jc w:val="both"/>
        <w:rPr>
          <w:rFonts w:ascii="Sylfaen" w:hAnsi="Sylfaen"/>
          <w:lang w:val="ka-GE"/>
        </w:rPr>
      </w:pPr>
    </w:p>
    <w:sectPr w:rsidR="006E0593" w:rsidRPr="00057D7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35E47"/>
    <w:multiLevelType w:val="hybridMultilevel"/>
    <w:tmpl w:val="B1209000"/>
    <w:lvl w:ilvl="0" w:tplc="C332C874">
      <w:start w:val="1"/>
      <w:numFmt w:val="decimal"/>
      <w:lvlText w:val="%1."/>
      <w:lvlJc w:val="left"/>
      <w:pPr>
        <w:ind w:left="720" w:hanging="360"/>
      </w:pPr>
      <w:rPr>
        <w:rFonts w:ascii="Sylfaen" w:eastAsiaTheme="minorHAnsi" w:hAnsi="Sylfae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737D33"/>
    <w:multiLevelType w:val="hybridMultilevel"/>
    <w:tmpl w:val="E3DAE3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71730E"/>
    <w:multiLevelType w:val="hybridMultilevel"/>
    <w:tmpl w:val="5D0E7C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BC2296"/>
    <w:multiLevelType w:val="hybridMultilevel"/>
    <w:tmpl w:val="B32C3AF8"/>
    <w:lvl w:ilvl="0" w:tplc="78722138">
      <w:start w:val="3"/>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DB21068"/>
    <w:multiLevelType w:val="hybridMultilevel"/>
    <w:tmpl w:val="3008217C"/>
    <w:lvl w:ilvl="0" w:tplc="0409000B">
      <w:start w:val="1"/>
      <w:numFmt w:val="bullet"/>
      <w:lvlText w:val=""/>
      <w:lvlJc w:val="left"/>
      <w:pPr>
        <w:ind w:left="1501" w:hanging="360"/>
      </w:pPr>
      <w:rPr>
        <w:rFonts w:ascii="Wingdings" w:hAnsi="Wingdings" w:hint="default"/>
      </w:rPr>
    </w:lvl>
    <w:lvl w:ilvl="1" w:tplc="04090003" w:tentative="1">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5">
    <w:nsid w:val="4064000E"/>
    <w:multiLevelType w:val="hybridMultilevel"/>
    <w:tmpl w:val="A0928F2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D074B43"/>
    <w:multiLevelType w:val="hybridMultilevel"/>
    <w:tmpl w:val="D78CCC04"/>
    <w:lvl w:ilvl="0" w:tplc="3F180D78">
      <w:start w:val="1"/>
      <w:numFmt w:val="decimal"/>
      <w:lvlText w:val="%1."/>
      <w:lvlJc w:val="left"/>
      <w:pPr>
        <w:ind w:left="720" w:hanging="360"/>
      </w:pPr>
      <w:rPr>
        <w:rFonts w:ascii="Sylfaen" w:eastAsiaTheme="minorHAnsi" w:hAnsi="Sylfaen"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7A237D5"/>
    <w:multiLevelType w:val="hybridMultilevel"/>
    <w:tmpl w:val="D2BE6A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E139D9"/>
    <w:multiLevelType w:val="hybridMultilevel"/>
    <w:tmpl w:val="D4B256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BB4242"/>
    <w:multiLevelType w:val="hybridMultilevel"/>
    <w:tmpl w:val="C84A472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61FB3342"/>
    <w:multiLevelType w:val="hybridMultilevel"/>
    <w:tmpl w:val="48AEA2E2"/>
    <w:lvl w:ilvl="0" w:tplc="1482454E">
      <w:start w:val="2"/>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FEE488F"/>
    <w:multiLevelType w:val="hybridMultilevel"/>
    <w:tmpl w:val="05248CCE"/>
    <w:lvl w:ilvl="0" w:tplc="CF5237A4">
      <w:start w:val="2016"/>
      <w:numFmt w:val="bullet"/>
      <w:lvlText w:val="-"/>
      <w:lvlJc w:val="left"/>
      <w:pPr>
        <w:ind w:left="720" w:hanging="360"/>
      </w:pPr>
      <w:rPr>
        <w:rFonts w:ascii="Sylfaen" w:eastAsia="Calibri" w:hAnsi="Sylfae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74082695"/>
    <w:multiLevelType w:val="hybridMultilevel"/>
    <w:tmpl w:val="9A4C04FE"/>
    <w:lvl w:ilvl="0" w:tplc="0409000B">
      <w:start w:val="1"/>
      <w:numFmt w:val="bullet"/>
      <w:lvlText w:val=""/>
      <w:lvlJc w:val="left"/>
      <w:pPr>
        <w:ind w:left="1501" w:hanging="360"/>
      </w:pPr>
      <w:rPr>
        <w:rFonts w:ascii="Wingdings" w:hAnsi="Wingdings" w:hint="default"/>
      </w:rPr>
    </w:lvl>
    <w:lvl w:ilvl="1" w:tplc="04090003" w:tentative="1">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13">
    <w:nsid w:val="75ED55D3"/>
    <w:multiLevelType w:val="hybridMultilevel"/>
    <w:tmpl w:val="9894CA56"/>
    <w:lvl w:ilvl="0" w:tplc="0409000B">
      <w:start w:val="1"/>
      <w:numFmt w:val="bullet"/>
      <w:lvlText w:val=""/>
      <w:lvlJc w:val="left"/>
      <w:pPr>
        <w:ind w:left="1501" w:hanging="360"/>
      </w:pPr>
      <w:rPr>
        <w:rFonts w:ascii="Wingdings" w:hAnsi="Wingdings" w:hint="default"/>
      </w:rPr>
    </w:lvl>
    <w:lvl w:ilvl="1" w:tplc="04090003" w:tentative="1">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14">
    <w:nsid w:val="7AF67F9E"/>
    <w:multiLevelType w:val="hybridMultilevel"/>
    <w:tmpl w:val="64D4B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4"/>
  </w:num>
  <w:num w:numId="4">
    <w:abstractNumId w:val="3"/>
  </w:num>
  <w:num w:numId="5">
    <w:abstractNumId w:val="9"/>
  </w:num>
  <w:num w:numId="6">
    <w:abstractNumId w:val="12"/>
  </w:num>
  <w:num w:numId="7">
    <w:abstractNumId w:val="1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lvlOverride w:ilvl="2"/>
    <w:lvlOverride w:ilvl="3"/>
    <w:lvlOverride w:ilvl="4"/>
    <w:lvlOverride w:ilvl="5"/>
    <w:lvlOverride w:ilvl="6"/>
    <w:lvlOverride w:ilvl="7"/>
    <w:lvlOverride w:ilvl="8"/>
  </w:num>
  <w:num w:numId="10">
    <w:abstractNumId w:val="7"/>
  </w:num>
  <w:num w:numId="11">
    <w:abstractNumId w:val="8"/>
  </w:num>
  <w:num w:numId="12">
    <w:abstractNumId w:val="1"/>
  </w:num>
  <w:num w:numId="13">
    <w:abstractNumId w:val="2"/>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C13"/>
    <w:rsid w:val="00057D7E"/>
    <w:rsid w:val="00174785"/>
    <w:rsid w:val="00455B38"/>
    <w:rsid w:val="004D38DA"/>
    <w:rsid w:val="005A3E9D"/>
    <w:rsid w:val="0062268E"/>
    <w:rsid w:val="00696C1E"/>
    <w:rsid w:val="006E0593"/>
    <w:rsid w:val="00734C13"/>
    <w:rsid w:val="0083413F"/>
    <w:rsid w:val="008D058B"/>
    <w:rsid w:val="0091677B"/>
    <w:rsid w:val="009C4044"/>
    <w:rsid w:val="00A6351C"/>
    <w:rsid w:val="00BE1B02"/>
    <w:rsid w:val="00C31BF2"/>
    <w:rsid w:val="00E71B21"/>
    <w:rsid w:val="00EF511C"/>
    <w:rsid w:val="00F10A08"/>
    <w:rsid w:val="00F44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785"/>
    <w:pPr>
      <w:ind w:left="720"/>
      <w:contextualSpacing/>
    </w:pPr>
  </w:style>
  <w:style w:type="character" w:customStyle="1" w:styleId="apple-converted-space">
    <w:name w:val="apple-converted-space"/>
    <w:basedOn w:val="DefaultParagraphFont"/>
    <w:rsid w:val="008341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785"/>
    <w:pPr>
      <w:ind w:left="720"/>
      <w:contextualSpacing/>
    </w:pPr>
  </w:style>
  <w:style w:type="character" w:customStyle="1" w:styleId="apple-converted-space">
    <w:name w:val="apple-converted-space"/>
    <w:basedOn w:val="DefaultParagraphFont"/>
    <w:rsid w:val="00834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91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800</Words>
  <Characters>4564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Shubladze</dc:creator>
  <cp:lastModifiedBy>Nini Talakhadze</cp:lastModifiedBy>
  <cp:revision>3</cp:revision>
  <dcterms:created xsi:type="dcterms:W3CDTF">2016-12-26T13:38:00Z</dcterms:created>
  <dcterms:modified xsi:type="dcterms:W3CDTF">2016-12-26T13:49:00Z</dcterms:modified>
</cp:coreProperties>
</file>